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2E17" w14:textId="77777777" w:rsidR="002242C6" w:rsidRPr="00153599" w:rsidRDefault="002242C6" w:rsidP="00D90658">
      <w:pPr>
        <w:spacing w:after="240"/>
        <w:jc w:val="center"/>
        <w:rPr>
          <w:rFonts w:cs="Arial"/>
          <w:b/>
          <w:sz w:val="36"/>
        </w:rPr>
      </w:pPr>
      <w:r w:rsidRPr="00153599">
        <w:rPr>
          <w:rFonts w:cs="Arial"/>
          <w:b/>
          <w:sz w:val="36"/>
        </w:rPr>
        <w:t xml:space="preserve">Purple Star </w:t>
      </w:r>
      <w:r>
        <w:rPr>
          <w:rFonts w:cs="Arial"/>
          <w:b/>
          <w:sz w:val="36"/>
        </w:rPr>
        <w:t>Designation</w:t>
      </w:r>
      <w:r w:rsidRPr="00153599">
        <w:rPr>
          <w:rFonts w:cs="Arial"/>
          <w:b/>
          <w:sz w:val="36"/>
        </w:rPr>
        <w:t xml:space="preserve"> Application</w:t>
      </w:r>
    </w:p>
    <w:p w14:paraId="74DD8001" w14:textId="2A7A1127" w:rsidR="002242C6" w:rsidRPr="007410E2" w:rsidRDefault="008B3E00" w:rsidP="002242C6">
      <w:pPr>
        <w:rPr>
          <w:rFonts w:cs="Arial"/>
          <w:b/>
          <w:bCs/>
          <w:i/>
          <w:iCs/>
          <w:sz w:val="22"/>
          <w:szCs w:val="22"/>
        </w:rPr>
      </w:pPr>
      <w:bookmarkStart w:id="0" w:name="_Hlk511807480"/>
      <w:bookmarkEnd w:id="0"/>
      <w:r w:rsidRPr="00D90658">
        <w:rPr>
          <w:rFonts w:cs="Arial"/>
          <w:sz w:val="22"/>
          <w:szCs w:val="22"/>
        </w:rPr>
        <w:t>Complete</w:t>
      </w:r>
      <w:r w:rsidR="00F801CE">
        <w:rPr>
          <w:rFonts w:cs="Arial"/>
          <w:sz w:val="22"/>
          <w:szCs w:val="22"/>
        </w:rPr>
        <w:t xml:space="preserve"> all nine questions in</w:t>
      </w:r>
      <w:r w:rsidRPr="00D90658">
        <w:rPr>
          <w:rFonts w:cs="Arial"/>
          <w:sz w:val="22"/>
          <w:szCs w:val="22"/>
        </w:rPr>
        <w:t xml:space="preserve"> </w:t>
      </w:r>
      <w:r w:rsidR="002242C6" w:rsidRPr="00D90658">
        <w:rPr>
          <w:rFonts w:cs="Arial"/>
          <w:sz w:val="22"/>
          <w:szCs w:val="22"/>
        </w:rPr>
        <w:t xml:space="preserve">this application </w:t>
      </w:r>
      <w:r w:rsidRPr="00D90658">
        <w:rPr>
          <w:rFonts w:cs="Arial"/>
          <w:sz w:val="22"/>
          <w:szCs w:val="22"/>
        </w:rPr>
        <w:t xml:space="preserve">to apply for Purple Star Designation. When finished, </w:t>
      </w:r>
      <w:r w:rsidR="002242C6" w:rsidRPr="00D90658">
        <w:rPr>
          <w:rFonts w:cs="Arial"/>
          <w:sz w:val="22"/>
          <w:szCs w:val="22"/>
        </w:rPr>
        <w:t xml:space="preserve">please send </w:t>
      </w:r>
      <w:r w:rsidR="00440DA1">
        <w:rPr>
          <w:rFonts w:cs="Arial"/>
          <w:sz w:val="22"/>
          <w:szCs w:val="22"/>
        </w:rPr>
        <w:t xml:space="preserve">the application </w:t>
      </w:r>
      <w:r w:rsidR="00620D12">
        <w:rPr>
          <w:rFonts w:cs="Arial"/>
          <w:sz w:val="22"/>
          <w:szCs w:val="22"/>
        </w:rPr>
        <w:t>in</w:t>
      </w:r>
      <w:r w:rsidR="002242C6" w:rsidRPr="00D90658">
        <w:rPr>
          <w:rFonts w:cs="Arial"/>
          <w:sz w:val="22"/>
          <w:szCs w:val="22"/>
        </w:rPr>
        <w:t xml:space="preserve"> a Word document</w:t>
      </w:r>
      <w:r w:rsidR="00620D12">
        <w:rPr>
          <w:rFonts w:cs="Arial"/>
          <w:sz w:val="22"/>
          <w:szCs w:val="22"/>
        </w:rPr>
        <w:t xml:space="preserve"> </w:t>
      </w:r>
      <w:r w:rsidR="00AA2EB1">
        <w:rPr>
          <w:rFonts w:cs="Arial"/>
          <w:sz w:val="22"/>
          <w:szCs w:val="22"/>
        </w:rPr>
        <w:t>with</w:t>
      </w:r>
      <w:r w:rsidR="00620D12">
        <w:rPr>
          <w:rFonts w:cs="Arial"/>
          <w:sz w:val="22"/>
          <w:szCs w:val="22"/>
        </w:rPr>
        <w:t xml:space="preserve"> examples of your military support activities</w:t>
      </w:r>
      <w:r w:rsidR="002242C6" w:rsidRPr="00D90658">
        <w:rPr>
          <w:rFonts w:cs="Arial"/>
          <w:sz w:val="22"/>
          <w:szCs w:val="22"/>
        </w:rPr>
        <w:t xml:space="preserve"> to </w:t>
      </w:r>
      <w:hyperlink r:id="rId10" w:history="1">
        <w:r w:rsidR="002242C6" w:rsidRPr="00D90658">
          <w:rPr>
            <w:rStyle w:val="Hyperlink"/>
            <w:rFonts w:cs="Arial"/>
            <w:color w:val="365F91" w:themeColor="accent1" w:themeShade="BF"/>
            <w:sz w:val="22"/>
            <w:szCs w:val="22"/>
          </w:rPr>
          <w:t>PurpleStar@education.ohio.gov</w:t>
        </w:r>
      </w:hyperlink>
      <w:r w:rsidR="002242C6" w:rsidRPr="00D90658">
        <w:rPr>
          <w:rFonts w:cs="Arial"/>
          <w:color w:val="365F91" w:themeColor="accent1" w:themeShade="BF"/>
          <w:sz w:val="22"/>
          <w:szCs w:val="22"/>
        </w:rPr>
        <w:t>.</w:t>
      </w:r>
      <w:r w:rsidR="00620D12">
        <w:rPr>
          <w:rFonts w:cs="Arial"/>
          <w:color w:val="365F91" w:themeColor="accent1" w:themeShade="BF"/>
          <w:sz w:val="22"/>
          <w:szCs w:val="22"/>
        </w:rPr>
        <w:t xml:space="preserve">  </w:t>
      </w:r>
      <w:r w:rsidR="00620D12" w:rsidRPr="007410E2">
        <w:rPr>
          <w:rFonts w:cs="Arial"/>
          <w:b/>
          <w:bCs/>
          <w:i/>
          <w:iCs/>
          <w:sz w:val="22"/>
          <w:szCs w:val="22"/>
        </w:rPr>
        <w:t>Please do not send the information in a PDF</w:t>
      </w:r>
      <w:r w:rsidR="00AA2EB1" w:rsidRPr="007410E2">
        <w:rPr>
          <w:rFonts w:cs="Arial"/>
          <w:b/>
          <w:bCs/>
          <w:i/>
          <w:iCs/>
          <w:sz w:val="22"/>
          <w:szCs w:val="22"/>
        </w:rPr>
        <w:t xml:space="preserve"> or in a link to your Google Drive or </w:t>
      </w:r>
      <w:r w:rsidR="005C7E31">
        <w:rPr>
          <w:rFonts w:cs="Arial"/>
          <w:b/>
          <w:bCs/>
          <w:i/>
          <w:iCs/>
          <w:sz w:val="22"/>
          <w:szCs w:val="22"/>
        </w:rPr>
        <w:t xml:space="preserve">to </w:t>
      </w:r>
      <w:r w:rsidR="00AA2EB1" w:rsidRPr="007410E2">
        <w:rPr>
          <w:rFonts w:cs="Arial"/>
          <w:b/>
          <w:bCs/>
          <w:i/>
          <w:iCs/>
          <w:sz w:val="22"/>
          <w:szCs w:val="22"/>
        </w:rPr>
        <w:t xml:space="preserve">other file </w:t>
      </w:r>
      <w:r w:rsidR="00F801CE">
        <w:rPr>
          <w:rFonts w:cs="Arial"/>
          <w:b/>
          <w:bCs/>
          <w:i/>
          <w:iCs/>
          <w:sz w:val="22"/>
          <w:szCs w:val="22"/>
        </w:rPr>
        <w:t>hosting</w:t>
      </w:r>
      <w:r w:rsidR="00AA2EB1" w:rsidRPr="007410E2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7410E2" w:rsidRPr="007410E2">
        <w:rPr>
          <w:rFonts w:cs="Arial"/>
          <w:b/>
          <w:bCs/>
          <w:i/>
          <w:iCs/>
          <w:sz w:val="22"/>
          <w:szCs w:val="22"/>
        </w:rPr>
        <w:t>services</w:t>
      </w:r>
      <w:r w:rsidR="005C7E31">
        <w:rPr>
          <w:rFonts w:cs="Arial"/>
          <w:b/>
          <w:bCs/>
          <w:i/>
          <w:iCs/>
          <w:sz w:val="22"/>
          <w:szCs w:val="22"/>
        </w:rPr>
        <w:t>. T</w:t>
      </w:r>
      <w:r w:rsidR="00AA2EB1" w:rsidRPr="007410E2">
        <w:rPr>
          <w:rFonts w:cs="Arial"/>
          <w:b/>
          <w:bCs/>
          <w:i/>
          <w:iCs/>
          <w:sz w:val="22"/>
          <w:szCs w:val="22"/>
        </w:rPr>
        <w:t>hese</w:t>
      </w:r>
      <w:r w:rsidR="005C7E31">
        <w:rPr>
          <w:rFonts w:cs="Arial"/>
          <w:b/>
          <w:bCs/>
          <w:i/>
          <w:iCs/>
          <w:sz w:val="22"/>
          <w:szCs w:val="22"/>
        </w:rPr>
        <w:t xml:space="preserve"> sites</w:t>
      </w:r>
      <w:r w:rsidR="00AA2EB1" w:rsidRPr="007410E2">
        <w:rPr>
          <w:rFonts w:cs="Arial"/>
          <w:b/>
          <w:bCs/>
          <w:i/>
          <w:iCs/>
          <w:sz w:val="22"/>
          <w:szCs w:val="22"/>
        </w:rPr>
        <w:t xml:space="preserve"> are often </w:t>
      </w:r>
      <w:r w:rsidR="005C7E31">
        <w:rPr>
          <w:rFonts w:cs="Arial"/>
          <w:b/>
          <w:bCs/>
          <w:i/>
          <w:iCs/>
          <w:sz w:val="22"/>
          <w:szCs w:val="22"/>
        </w:rPr>
        <w:t>difficult</w:t>
      </w:r>
      <w:r w:rsidR="005C7E31" w:rsidRPr="007410E2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A2EB1" w:rsidRPr="007410E2">
        <w:rPr>
          <w:rFonts w:cs="Arial"/>
          <w:b/>
          <w:bCs/>
          <w:i/>
          <w:iCs/>
          <w:sz w:val="22"/>
          <w:szCs w:val="22"/>
        </w:rPr>
        <w:t>for reviewers to access</w:t>
      </w:r>
      <w:r w:rsidR="00620D12" w:rsidRPr="007410E2">
        <w:rPr>
          <w:rFonts w:cs="Arial"/>
          <w:b/>
          <w:bCs/>
          <w:i/>
          <w:iCs/>
          <w:sz w:val="22"/>
          <w:szCs w:val="22"/>
        </w:rPr>
        <w:t xml:space="preserve">. </w:t>
      </w:r>
    </w:p>
    <w:p w14:paraId="778F8A55" w14:textId="77777777" w:rsidR="008B3E00" w:rsidRPr="00D90658" w:rsidRDefault="008B3E00" w:rsidP="002242C6">
      <w:pPr>
        <w:rPr>
          <w:rFonts w:cs="Arial"/>
          <w:sz w:val="22"/>
          <w:szCs w:val="22"/>
        </w:rPr>
      </w:pPr>
    </w:p>
    <w:p w14:paraId="70849FD2" w14:textId="77777777" w:rsidR="002242C6" w:rsidRPr="00440DA1" w:rsidRDefault="002242C6" w:rsidP="00C21AB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440DA1">
        <w:rPr>
          <w:rFonts w:ascii="Arial" w:hAnsi="Arial" w:cs="Arial"/>
          <w:b/>
        </w:rPr>
        <w:t>School Information:</w:t>
      </w:r>
    </w:p>
    <w:p w14:paraId="6EDD476D" w14:textId="77777777" w:rsidR="00426B82" w:rsidRDefault="00426B82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2AF42610" w14:textId="0DB188E4" w:rsidR="002242C6" w:rsidRPr="00440DA1" w:rsidRDefault="002242C6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440DA1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4E15FA38" wp14:editId="007BA883">
            <wp:simplePos x="0" y="0"/>
            <wp:positionH relativeFrom="margin">
              <wp:posOffset>4305300</wp:posOffset>
            </wp:positionH>
            <wp:positionV relativeFrom="paragraph">
              <wp:posOffset>15240</wp:posOffset>
            </wp:positionV>
            <wp:extent cx="2333625" cy="17719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pleStar 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71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DA1" w:rsidRPr="00440DA1">
        <w:rPr>
          <w:rFonts w:cs="Arial"/>
          <w:sz w:val="22"/>
          <w:szCs w:val="22"/>
        </w:rPr>
        <w:t xml:space="preserve">Building </w:t>
      </w:r>
      <w:r w:rsidRPr="00440DA1">
        <w:rPr>
          <w:rFonts w:cs="Arial"/>
          <w:sz w:val="22"/>
          <w:szCs w:val="22"/>
        </w:rPr>
        <w:t xml:space="preserve">Name: </w:t>
      </w:r>
      <w:r w:rsidRPr="00440DA1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0DA1">
        <w:rPr>
          <w:rFonts w:cs="Arial"/>
          <w:sz w:val="22"/>
          <w:szCs w:val="22"/>
        </w:rPr>
        <w:instrText xml:space="preserve"> FORMTEXT </w:instrText>
      </w:r>
      <w:r w:rsidRPr="00440DA1">
        <w:rPr>
          <w:rFonts w:cs="Arial"/>
          <w:sz w:val="22"/>
          <w:szCs w:val="22"/>
        </w:rPr>
      </w:r>
      <w:r w:rsidRPr="00440DA1">
        <w:rPr>
          <w:rFonts w:cs="Arial"/>
          <w:sz w:val="22"/>
          <w:szCs w:val="22"/>
        </w:rPr>
        <w:fldChar w:fldCharType="separate"/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sz w:val="22"/>
          <w:szCs w:val="22"/>
        </w:rPr>
        <w:fldChar w:fldCharType="end"/>
      </w:r>
    </w:p>
    <w:p w14:paraId="39F6708F" w14:textId="77777777" w:rsidR="00065DBE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73650781" w14:textId="03E31703" w:rsidR="002242C6" w:rsidRPr="00440DA1" w:rsidRDefault="002242C6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440DA1">
        <w:rPr>
          <w:rFonts w:cs="Arial"/>
          <w:sz w:val="22"/>
          <w:szCs w:val="22"/>
        </w:rPr>
        <w:t xml:space="preserve">Principal: </w:t>
      </w:r>
      <w:r w:rsidRPr="00440DA1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0DA1">
        <w:rPr>
          <w:rFonts w:cs="Arial"/>
          <w:sz w:val="22"/>
          <w:szCs w:val="22"/>
        </w:rPr>
        <w:instrText xml:space="preserve"> FORMTEXT </w:instrText>
      </w:r>
      <w:r w:rsidRPr="00440DA1">
        <w:rPr>
          <w:rFonts w:cs="Arial"/>
          <w:sz w:val="22"/>
          <w:szCs w:val="22"/>
        </w:rPr>
      </w:r>
      <w:r w:rsidRPr="00440DA1">
        <w:rPr>
          <w:rFonts w:cs="Arial"/>
          <w:sz w:val="22"/>
          <w:szCs w:val="22"/>
        </w:rPr>
        <w:fldChar w:fldCharType="separate"/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sz w:val="22"/>
          <w:szCs w:val="22"/>
        </w:rPr>
        <w:fldChar w:fldCharType="end"/>
      </w:r>
    </w:p>
    <w:p w14:paraId="0DC76F8B" w14:textId="77777777" w:rsidR="00065DBE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05DDDBF3" w14:textId="3E48E6B4" w:rsidR="002242C6" w:rsidRPr="00440DA1" w:rsidRDefault="002242C6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440DA1">
        <w:rPr>
          <w:rFonts w:cs="Arial"/>
          <w:sz w:val="22"/>
          <w:szCs w:val="22"/>
        </w:rPr>
        <w:t xml:space="preserve">Principal’s Email Address: </w:t>
      </w:r>
      <w:r w:rsidRPr="00440DA1">
        <w:rPr>
          <w:rFonts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440DA1">
        <w:rPr>
          <w:rFonts w:cs="Arial"/>
          <w:sz w:val="22"/>
          <w:szCs w:val="22"/>
        </w:rPr>
        <w:instrText xml:space="preserve"> FORMTEXT </w:instrText>
      </w:r>
      <w:r w:rsidRPr="00440DA1">
        <w:rPr>
          <w:rFonts w:cs="Arial"/>
          <w:sz w:val="22"/>
          <w:szCs w:val="22"/>
        </w:rPr>
      </w:r>
      <w:r w:rsidRPr="00440DA1">
        <w:rPr>
          <w:rFonts w:cs="Arial"/>
          <w:sz w:val="22"/>
          <w:szCs w:val="22"/>
        </w:rPr>
        <w:fldChar w:fldCharType="separate"/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sz w:val="22"/>
          <w:szCs w:val="22"/>
        </w:rPr>
        <w:fldChar w:fldCharType="end"/>
      </w:r>
      <w:bookmarkEnd w:id="1"/>
    </w:p>
    <w:p w14:paraId="52B67450" w14:textId="77777777" w:rsidR="00065DBE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2B4BA4F6" w14:textId="370EED68" w:rsidR="002242C6" w:rsidRPr="00440DA1" w:rsidRDefault="00620D12" w:rsidP="00C21AB3">
      <w:p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School </w:t>
      </w:r>
      <w:r w:rsidR="002242C6" w:rsidRPr="00440DA1">
        <w:rPr>
          <w:rFonts w:cs="Arial"/>
          <w:sz w:val="22"/>
          <w:szCs w:val="22"/>
        </w:rPr>
        <w:t xml:space="preserve">District: </w:t>
      </w:r>
      <w:r w:rsidR="002242C6" w:rsidRPr="00440DA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2C6" w:rsidRPr="00440DA1">
        <w:rPr>
          <w:rFonts w:cs="Arial"/>
          <w:sz w:val="22"/>
          <w:szCs w:val="22"/>
        </w:rPr>
        <w:instrText xml:space="preserve"> FORMTEXT </w:instrText>
      </w:r>
      <w:r w:rsidR="002242C6" w:rsidRPr="00440DA1">
        <w:rPr>
          <w:rFonts w:cs="Arial"/>
          <w:sz w:val="22"/>
          <w:szCs w:val="22"/>
        </w:rPr>
      </w:r>
      <w:r w:rsidR="002242C6" w:rsidRPr="00440DA1">
        <w:rPr>
          <w:rFonts w:cs="Arial"/>
          <w:sz w:val="22"/>
          <w:szCs w:val="22"/>
        </w:rPr>
        <w:fldChar w:fldCharType="separate"/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sz w:val="22"/>
          <w:szCs w:val="22"/>
        </w:rPr>
        <w:fldChar w:fldCharType="end"/>
      </w:r>
    </w:p>
    <w:p w14:paraId="571A1C58" w14:textId="77777777" w:rsidR="00065DBE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6E89F6A0" w14:textId="3C99107B" w:rsidR="00B64951" w:rsidRPr="00440DA1" w:rsidRDefault="00B64951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440DA1">
        <w:rPr>
          <w:rFonts w:cs="Arial"/>
          <w:sz w:val="22"/>
          <w:szCs w:val="22"/>
        </w:rPr>
        <w:t xml:space="preserve">Building IRN:  </w:t>
      </w:r>
      <w:r w:rsidR="00065DBE">
        <w:rPr>
          <w:rFonts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065DBE">
        <w:rPr>
          <w:rFonts w:cs="Arial"/>
          <w:sz w:val="22"/>
          <w:szCs w:val="22"/>
        </w:rPr>
        <w:instrText xml:space="preserve"> FORMTEXT </w:instrText>
      </w:r>
      <w:r w:rsidR="00065DBE">
        <w:rPr>
          <w:rFonts w:cs="Arial"/>
          <w:sz w:val="22"/>
          <w:szCs w:val="22"/>
        </w:rPr>
      </w:r>
      <w:r w:rsidR="00065DBE">
        <w:rPr>
          <w:rFonts w:cs="Arial"/>
          <w:sz w:val="22"/>
          <w:szCs w:val="22"/>
        </w:rPr>
        <w:fldChar w:fldCharType="separate"/>
      </w:r>
      <w:r w:rsidR="00065DBE">
        <w:rPr>
          <w:rFonts w:cs="Arial"/>
          <w:noProof/>
          <w:sz w:val="22"/>
          <w:szCs w:val="22"/>
        </w:rPr>
        <w:t> </w:t>
      </w:r>
      <w:r w:rsidR="00065DBE">
        <w:rPr>
          <w:rFonts w:cs="Arial"/>
          <w:noProof/>
          <w:sz w:val="22"/>
          <w:szCs w:val="22"/>
        </w:rPr>
        <w:t> </w:t>
      </w:r>
      <w:r w:rsidR="00065DBE">
        <w:rPr>
          <w:rFonts w:cs="Arial"/>
          <w:noProof/>
          <w:sz w:val="22"/>
          <w:szCs w:val="22"/>
        </w:rPr>
        <w:t> </w:t>
      </w:r>
      <w:r w:rsidR="00065DBE">
        <w:rPr>
          <w:rFonts w:cs="Arial"/>
          <w:noProof/>
          <w:sz w:val="22"/>
          <w:szCs w:val="22"/>
        </w:rPr>
        <w:t> </w:t>
      </w:r>
      <w:r w:rsidR="00065DBE">
        <w:rPr>
          <w:rFonts w:cs="Arial"/>
          <w:noProof/>
          <w:sz w:val="22"/>
          <w:szCs w:val="22"/>
        </w:rPr>
        <w:t> </w:t>
      </w:r>
      <w:r w:rsidR="00065DBE">
        <w:rPr>
          <w:rFonts w:cs="Arial"/>
          <w:sz w:val="22"/>
          <w:szCs w:val="22"/>
        </w:rPr>
        <w:fldChar w:fldCharType="end"/>
      </w:r>
      <w:bookmarkEnd w:id="2"/>
    </w:p>
    <w:p w14:paraId="5F6DD482" w14:textId="77777777" w:rsidR="00065DBE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350C56BD" w14:textId="1FBE37C2" w:rsidR="00B64951" w:rsidRPr="00440DA1" w:rsidRDefault="00B64951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440DA1">
        <w:rPr>
          <w:rFonts w:cs="Arial"/>
          <w:sz w:val="22"/>
          <w:szCs w:val="22"/>
        </w:rPr>
        <w:t xml:space="preserve">County: </w:t>
      </w:r>
      <w:r w:rsidR="00065DBE">
        <w:rPr>
          <w:rFonts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065DBE">
        <w:rPr>
          <w:rFonts w:cs="Arial"/>
          <w:sz w:val="22"/>
          <w:szCs w:val="22"/>
        </w:rPr>
        <w:instrText xml:space="preserve"> FORMTEXT </w:instrText>
      </w:r>
      <w:r w:rsidR="00065DBE">
        <w:rPr>
          <w:rFonts w:cs="Arial"/>
          <w:sz w:val="22"/>
          <w:szCs w:val="22"/>
        </w:rPr>
      </w:r>
      <w:r w:rsidR="00065DBE">
        <w:rPr>
          <w:rFonts w:cs="Arial"/>
          <w:sz w:val="22"/>
          <w:szCs w:val="22"/>
        </w:rPr>
        <w:fldChar w:fldCharType="separate"/>
      </w:r>
      <w:r w:rsidR="00065DBE">
        <w:rPr>
          <w:rFonts w:cs="Arial"/>
          <w:noProof/>
          <w:sz w:val="22"/>
          <w:szCs w:val="22"/>
        </w:rPr>
        <w:t> </w:t>
      </w:r>
      <w:r w:rsidR="00065DBE">
        <w:rPr>
          <w:rFonts w:cs="Arial"/>
          <w:noProof/>
          <w:sz w:val="22"/>
          <w:szCs w:val="22"/>
        </w:rPr>
        <w:t> </w:t>
      </w:r>
      <w:r w:rsidR="00065DBE">
        <w:rPr>
          <w:rFonts w:cs="Arial"/>
          <w:noProof/>
          <w:sz w:val="22"/>
          <w:szCs w:val="22"/>
        </w:rPr>
        <w:t> </w:t>
      </w:r>
      <w:r w:rsidR="00065DBE">
        <w:rPr>
          <w:rFonts w:cs="Arial"/>
          <w:noProof/>
          <w:sz w:val="22"/>
          <w:szCs w:val="22"/>
        </w:rPr>
        <w:t> </w:t>
      </w:r>
      <w:r w:rsidR="00065DBE">
        <w:rPr>
          <w:rFonts w:cs="Arial"/>
          <w:noProof/>
          <w:sz w:val="22"/>
          <w:szCs w:val="22"/>
        </w:rPr>
        <w:t> </w:t>
      </w:r>
      <w:r w:rsidR="00065DBE">
        <w:rPr>
          <w:rFonts w:cs="Arial"/>
          <w:sz w:val="22"/>
          <w:szCs w:val="22"/>
        </w:rPr>
        <w:fldChar w:fldCharType="end"/>
      </w:r>
      <w:bookmarkEnd w:id="3"/>
    </w:p>
    <w:p w14:paraId="724B25EA" w14:textId="77777777" w:rsidR="00065DBE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1004473D" w14:textId="137E6090" w:rsidR="002242C6" w:rsidRPr="00440DA1" w:rsidRDefault="002242C6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440DA1">
        <w:rPr>
          <w:rFonts w:cs="Arial"/>
          <w:sz w:val="22"/>
          <w:szCs w:val="22"/>
        </w:rPr>
        <w:t xml:space="preserve">Superintendent: </w:t>
      </w:r>
      <w:r w:rsidRPr="00440DA1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0DA1">
        <w:rPr>
          <w:rFonts w:cs="Arial"/>
          <w:sz w:val="22"/>
          <w:szCs w:val="22"/>
        </w:rPr>
        <w:instrText xml:space="preserve"> FORMTEXT </w:instrText>
      </w:r>
      <w:r w:rsidRPr="00440DA1">
        <w:rPr>
          <w:rFonts w:cs="Arial"/>
          <w:sz w:val="22"/>
          <w:szCs w:val="22"/>
        </w:rPr>
      </w:r>
      <w:r w:rsidRPr="00440DA1">
        <w:rPr>
          <w:rFonts w:cs="Arial"/>
          <w:sz w:val="22"/>
          <w:szCs w:val="22"/>
        </w:rPr>
        <w:fldChar w:fldCharType="separate"/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sz w:val="22"/>
          <w:szCs w:val="22"/>
        </w:rPr>
        <w:fldChar w:fldCharType="end"/>
      </w:r>
    </w:p>
    <w:p w14:paraId="6C0C9548" w14:textId="77777777" w:rsidR="00065DBE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0F2DA8C9" w14:textId="47FA654A" w:rsidR="002242C6" w:rsidRPr="00440DA1" w:rsidRDefault="002242C6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440DA1">
        <w:rPr>
          <w:rFonts w:cs="Arial"/>
          <w:sz w:val="22"/>
          <w:szCs w:val="22"/>
        </w:rPr>
        <w:t xml:space="preserve">Superintendent’s Email Address: </w:t>
      </w:r>
      <w:r w:rsidRPr="00440DA1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0DA1">
        <w:rPr>
          <w:rFonts w:cs="Arial"/>
          <w:sz w:val="22"/>
          <w:szCs w:val="22"/>
        </w:rPr>
        <w:instrText xml:space="preserve"> FORMTEXT </w:instrText>
      </w:r>
      <w:r w:rsidRPr="00440DA1">
        <w:rPr>
          <w:rFonts w:cs="Arial"/>
          <w:sz w:val="22"/>
          <w:szCs w:val="22"/>
        </w:rPr>
      </w:r>
      <w:r w:rsidRPr="00440DA1">
        <w:rPr>
          <w:rFonts w:cs="Arial"/>
          <w:sz w:val="22"/>
          <w:szCs w:val="22"/>
        </w:rPr>
        <w:fldChar w:fldCharType="separate"/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sz w:val="22"/>
          <w:szCs w:val="22"/>
        </w:rPr>
        <w:fldChar w:fldCharType="end"/>
      </w:r>
    </w:p>
    <w:p w14:paraId="123E2F46" w14:textId="77777777" w:rsidR="008B3E00" w:rsidRPr="00440DA1" w:rsidRDefault="008B3E00" w:rsidP="00C21AB3">
      <w:pPr>
        <w:spacing w:line="276" w:lineRule="auto"/>
        <w:ind w:left="720" w:firstLine="720"/>
        <w:rPr>
          <w:rFonts w:cs="Arial"/>
          <w:sz w:val="22"/>
          <w:szCs w:val="22"/>
        </w:rPr>
      </w:pPr>
    </w:p>
    <w:p w14:paraId="65B0CE48" w14:textId="09ECF465" w:rsidR="002242C6" w:rsidRPr="00440DA1" w:rsidRDefault="002242C6" w:rsidP="00C21AB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440DA1">
        <w:rPr>
          <w:rFonts w:ascii="Arial" w:hAnsi="Arial" w:cs="Arial"/>
          <w:b/>
        </w:rPr>
        <w:t>Military Family Point of Contact Information</w:t>
      </w:r>
      <w:r w:rsidR="00B64951" w:rsidRPr="00440DA1">
        <w:rPr>
          <w:rFonts w:ascii="Arial" w:hAnsi="Arial" w:cs="Arial"/>
          <w:b/>
        </w:rPr>
        <w:t xml:space="preserve"> </w:t>
      </w:r>
      <w:r w:rsidR="005C7E31">
        <w:rPr>
          <w:rFonts w:ascii="Arial" w:hAnsi="Arial" w:cs="Arial"/>
          <w:b/>
        </w:rPr>
        <w:t>for</w:t>
      </w:r>
      <w:r w:rsidR="005C7E31" w:rsidRPr="00440DA1">
        <w:rPr>
          <w:rFonts w:ascii="Arial" w:hAnsi="Arial" w:cs="Arial"/>
          <w:b/>
        </w:rPr>
        <w:t xml:space="preserve"> </w:t>
      </w:r>
      <w:r w:rsidR="005C7E31">
        <w:rPr>
          <w:rFonts w:ascii="Arial" w:hAnsi="Arial" w:cs="Arial"/>
          <w:b/>
        </w:rPr>
        <w:t>Y</w:t>
      </w:r>
      <w:r w:rsidR="00B64951" w:rsidRPr="00440DA1">
        <w:rPr>
          <w:rFonts w:ascii="Arial" w:hAnsi="Arial" w:cs="Arial"/>
          <w:b/>
        </w:rPr>
        <w:t xml:space="preserve">our </w:t>
      </w:r>
      <w:r w:rsidR="005C7E31">
        <w:rPr>
          <w:rFonts w:ascii="Arial" w:hAnsi="Arial" w:cs="Arial"/>
          <w:b/>
        </w:rPr>
        <w:t>S</w:t>
      </w:r>
      <w:r w:rsidR="00B64951" w:rsidRPr="00440DA1">
        <w:rPr>
          <w:rFonts w:ascii="Arial" w:hAnsi="Arial" w:cs="Arial"/>
          <w:b/>
        </w:rPr>
        <w:t xml:space="preserve">chool </w:t>
      </w:r>
      <w:r w:rsidR="005C7E31">
        <w:rPr>
          <w:rFonts w:ascii="Arial" w:hAnsi="Arial" w:cs="Arial"/>
          <w:b/>
        </w:rPr>
        <w:t>B</w:t>
      </w:r>
      <w:r w:rsidR="00B64951" w:rsidRPr="00440DA1">
        <w:rPr>
          <w:rFonts w:ascii="Arial" w:hAnsi="Arial" w:cs="Arial"/>
          <w:b/>
        </w:rPr>
        <w:t>uilding</w:t>
      </w:r>
      <w:r w:rsidRPr="00440DA1">
        <w:rPr>
          <w:rFonts w:ascii="Arial" w:hAnsi="Arial" w:cs="Arial"/>
          <w:b/>
        </w:rPr>
        <w:t>:</w:t>
      </w:r>
    </w:p>
    <w:p w14:paraId="2ECA8A8D" w14:textId="77777777" w:rsidR="00426B82" w:rsidRDefault="00426B82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4AE680E3" w14:textId="73EA3918" w:rsidR="002242C6" w:rsidRPr="00440DA1" w:rsidRDefault="002242C6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440DA1">
        <w:rPr>
          <w:rFonts w:cs="Arial"/>
          <w:sz w:val="22"/>
          <w:szCs w:val="22"/>
        </w:rPr>
        <w:t>Name:</w:t>
      </w:r>
      <w:r w:rsidR="00F801CE">
        <w:rPr>
          <w:rFonts w:cs="Arial"/>
          <w:sz w:val="22"/>
          <w:szCs w:val="22"/>
        </w:rPr>
        <w:t xml:space="preserve"> </w:t>
      </w:r>
      <w:r w:rsidRPr="00440DA1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440DA1">
        <w:rPr>
          <w:rFonts w:cs="Arial"/>
          <w:sz w:val="22"/>
          <w:szCs w:val="22"/>
        </w:rPr>
        <w:instrText xml:space="preserve"> FORMTEXT </w:instrText>
      </w:r>
      <w:r w:rsidRPr="00440DA1">
        <w:rPr>
          <w:rFonts w:cs="Arial"/>
          <w:sz w:val="22"/>
          <w:szCs w:val="22"/>
        </w:rPr>
      </w:r>
      <w:r w:rsidRPr="00440DA1">
        <w:rPr>
          <w:rFonts w:cs="Arial"/>
          <w:sz w:val="22"/>
          <w:szCs w:val="22"/>
        </w:rPr>
        <w:fldChar w:fldCharType="separate"/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noProof/>
          <w:sz w:val="22"/>
          <w:szCs w:val="22"/>
        </w:rPr>
        <w:t> </w:t>
      </w:r>
      <w:r w:rsidRPr="00440DA1">
        <w:rPr>
          <w:rFonts w:cs="Arial"/>
          <w:sz w:val="22"/>
          <w:szCs w:val="22"/>
        </w:rPr>
        <w:fldChar w:fldCharType="end"/>
      </w:r>
      <w:bookmarkEnd w:id="4"/>
      <w:r w:rsidR="00F801CE">
        <w:rPr>
          <w:rFonts w:cs="Arial"/>
          <w:sz w:val="22"/>
          <w:szCs w:val="22"/>
        </w:rPr>
        <w:t xml:space="preserve">                 </w:t>
      </w:r>
    </w:p>
    <w:p w14:paraId="43837247" w14:textId="77777777" w:rsidR="00065DBE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07EB716A" w14:textId="6268761F" w:rsidR="002242C6" w:rsidRPr="00440DA1" w:rsidRDefault="00F801CE" w:rsidP="00C21AB3">
      <w:p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Position in the </w:t>
      </w:r>
      <w:r w:rsidR="005C7E31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uilding</w:t>
      </w:r>
      <w:r w:rsidR="002242C6" w:rsidRPr="00440DA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2242C6" w:rsidRPr="00440DA1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42C6" w:rsidRPr="00440DA1">
        <w:rPr>
          <w:rFonts w:cs="Arial"/>
          <w:sz w:val="22"/>
          <w:szCs w:val="22"/>
        </w:rPr>
        <w:instrText xml:space="preserve"> FORMTEXT </w:instrText>
      </w:r>
      <w:r w:rsidR="002242C6" w:rsidRPr="00440DA1">
        <w:rPr>
          <w:rFonts w:cs="Arial"/>
          <w:sz w:val="22"/>
          <w:szCs w:val="22"/>
        </w:rPr>
      </w:r>
      <w:r w:rsidR="002242C6" w:rsidRPr="00440DA1">
        <w:rPr>
          <w:rFonts w:cs="Arial"/>
          <w:sz w:val="22"/>
          <w:szCs w:val="22"/>
        </w:rPr>
        <w:fldChar w:fldCharType="separate"/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sz w:val="22"/>
          <w:szCs w:val="22"/>
        </w:rPr>
        <w:fldChar w:fldCharType="end"/>
      </w:r>
    </w:p>
    <w:p w14:paraId="0B0A1E7C" w14:textId="77777777" w:rsidR="00065DBE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6E6AA707" w14:textId="5C885C46" w:rsidR="002242C6" w:rsidRPr="00440DA1" w:rsidRDefault="00F801CE" w:rsidP="00C21AB3">
      <w:p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Email </w:t>
      </w:r>
      <w:r w:rsidR="005C7E3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ddress</w:t>
      </w:r>
      <w:r w:rsidR="002242C6" w:rsidRPr="00440DA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2242C6" w:rsidRPr="00440DA1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242C6" w:rsidRPr="00440DA1">
        <w:rPr>
          <w:rFonts w:cs="Arial"/>
          <w:sz w:val="22"/>
          <w:szCs w:val="22"/>
        </w:rPr>
        <w:instrText xml:space="preserve"> FORMTEXT </w:instrText>
      </w:r>
      <w:r w:rsidR="002242C6" w:rsidRPr="00440DA1">
        <w:rPr>
          <w:rFonts w:cs="Arial"/>
          <w:sz w:val="22"/>
          <w:szCs w:val="22"/>
        </w:rPr>
      </w:r>
      <w:r w:rsidR="002242C6" w:rsidRPr="00440DA1">
        <w:rPr>
          <w:rFonts w:cs="Arial"/>
          <w:sz w:val="22"/>
          <w:szCs w:val="22"/>
        </w:rPr>
        <w:fldChar w:fldCharType="separate"/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noProof/>
          <w:sz w:val="22"/>
          <w:szCs w:val="22"/>
        </w:rPr>
        <w:t> </w:t>
      </w:r>
      <w:r w:rsidR="002242C6" w:rsidRPr="00440DA1">
        <w:rPr>
          <w:rFonts w:cs="Arial"/>
          <w:sz w:val="22"/>
          <w:szCs w:val="22"/>
        </w:rPr>
        <w:fldChar w:fldCharType="end"/>
      </w:r>
      <w:bookmarkEnd w:id="5"/>
    </w:p>
    <w:p w14:paraId="18E792C0" w14:textId="77777777" w:rsidR="008B3E00" w:rsidRPr="00440DA1" w:rsidRDefault="008B3E00" w:rsidP="00C21AB3">
      <w:pPr>
        <w:spacing w:line="276" w:lineRule="auto"/>
        <w:ind w:left="720" w:firstLine="720"/>
        <w:rPr>
          <w:rFonts w:cs="Arial"/>
          <w:sz w:val="22"/>
          <w:szCs w:val="22"/>
        </w:rPr>
      </w:pPr>
    </w:p>
    <w:p w14:paraId="0C96A83D" w14:textId="7DB9EB06" w:rsidR="002242C6" w:rsidRPr="00440DA1" w:rsidRDefault="002242C6" w:rsidP="00C21AB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</w:rPr>
      </w:pPr>
      <w:r w:rsidRPr="00440DA1">
        <w:rPr>
          <w:rFonts w:ascii="Arial" w:hAnsi="Arial" w:cs="Arial"/>
          <w:b/>
        </w:rPr>
        <w:t xml:space="preserve">Please provide the web address </w:t>
      </w:r>
      <w:r w:rsidR="005C7E31">
        <w:rPr>
          <w:rFonts w:ascii="Arial" w:hAnsi="Arial" w:cs="Arial"/>
          <w:b/>
        </w:rPr>
        <w:t>for your</w:t>
      </w:r>
      <w:r w:rsidRPr="00440DA1">
        <w:rPr>
          <w:rFonts w:ascii="Arial" w:hAnsi="Arial" w:cs="Arial"/>
          <w:b/>
        </w:rPr>
        <w:t xml:space="preserve"> </w:t>
      </w:r>
      <w:r w:rsidR="005C7E31" w:rsidRPr="00440DA1">
        <w:rPr>
          <w:rFonts w:ascii="Arial" w:hAnsi="Arial" w:cs="Arial"/>
          <w:b/>
        </w:rPr>
        <w:t xml:space="preserve">military </w:t>
      </w:r>
      <w:proofErr w:type="gramStart"/>
      <w:r w:rsidR="005C7E31" w:rsidRPr="00440DA1">
        <w:rPr>
          <w:rFonts w:ascii="Arial" w:hAnsi="Arial" w:cs="Arial"/>
          <w:b/>
        </w:rPr>
        <w:t>families</w:t>
      </w:r>
      <w:proofErr w:type="gramEnd"/>
      <w:r w:rsidR="005C7E31" w:rsidRPr="00440DA1">
        <w:rPr>
          <w:rFonts w:ascii="Arial" w:hAnsi="Arial" w:cs="Arial"/>
          <w:b/>
        </w:rPr>
        <w:t xml:space="preserve"> </w:t>
      </w:r>
      <w:r w:rsidRPr="00440DA1">
        <w:rPr>
          <w:rFonts w:ascii="Arial" w:hAnsi="Arial" w:cs="Arial"/>
          <w:b/>
        </w:rPr>
        <w:t>resource</w:t>
      </w:r>
      <w:r w:rsidR="005C7E31">
        <w:rPr>
          <w:rFonts w:ascii="Arial" w:hAnsi="Arial" w:cs="Arial"/>
          <w:b/>
        </w:rPr>
        <w:t xml:space="preserve"> page</w:t>
      </w:r>
      <w:r w:rsidRPr="00440DA1">
        <w:rPr>
          <w:rFonts w:ascii="Arial" w:hAnsi="Arial" w:cs="Arial"/>
          <w:b/>
        </w:rPr>
        <w:t xml:space="preserve">. </w:t>
      </w:r>
      <w:r w:rsidR="00B64951" w:rsidRPr="00440DA1">
        <w:rPr>
          <w:rFonts w:ascii="Arial" w:hAnsi="Arial" w:cs="Arial"/>
          <w:b/>
        </w:rPr>
        <w:t xml:space="preserve">Make sure the link is clickable and leads directly to the </w:t>
      </w:r>
      <w:r w:rsidR="00440DA1" w:rsidRPr="00440DA1">
        <w:rPr>
          <w:rFonts w:ascii="Arial" w:hAnsi="Arial" w:cs="Arial"/>
          <w:b/>
        </w:rPr>
        <w:t>web</w:t>
      </w:r>
      <w:r w:rsidR="00B64951" w:rsidRPr="00440DA1">
        <w:rPr>
          <w:rFonts w:ascii="Arial" w:hAnsi="Arial" w:cs="Arial"/>
          <w:b/>
        </w:rPr>
        <w:t xml:space="preserve">page on the building or district website. </w:t>
      </w:r>
    </w:p>
    <w:p w14:paraId="2AA9659B" w14:textId="77777777" w:rsidR="00B64951" w:rsidRPr="00DA6524" w:rsidRDefault="00B64951" w:rsidP="00B64951">
      <w:pPr>
        <w:pStyle w:val="ListParagraph"/>
        <w:spacing w:line="240" w:lineRule="auto"/>
        <w:rPr>
          <w:rFonts w:ascii="Arial" w:hAnsi="Arial" w:cs="Arial"/>
          <w:b/>
        </w:rPr>
      </w:pPr>
    </w:p>
    <w:p w14:paraId="25643579" w14:textId="361F4533" w:rsidR="002242C6" w:rsidRPr="00DA6524" w:rsidRDefault="002242C6" w:rsidP="00C21AB3">
      <w:pPr>
        <w:pStyle w:val="ListParagraph"/>
        <w:spacing w:after="0" w:line="276" w:lineRule="auto"/>
        <w:rPr>
          <w:rFonts w:ascii="Arial" w:hAnsi="Arial" w:cs="Arial"/>
        </w:rPr>
      </w:pPr>
      <w:r w:rsidRPr="00DA6524">
        <w:rPr>
          <w:rFonts w:ascii="Arial" w:hAnsi="Arial" w:cs="Arial"/>
        </w:rPr>
        <w:t>URL:</w:t>
      </w:r>
      <w:r w:rsidR="00F801CE">
        <w:rPr>
          <w:rFonts w:ascii="Arial" w:hAnsi="Arial" w:cs="Arial"/>
        </w:rPr>
        <w:t xml:space="preserve"> </w:t>
      </w:r>
      <w:r w:rsidRPr="00DA652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A6524">
        <w:rPr>
          <w:rFonts w:ascii="Arial" w:hAnsi="Arial" w:cs="Arial"/>
        </w:rPr>
        <w:instrText xml:space="preserve"> FORMTEXT </w:instrText>
      </w:r>
      <w:r w:rsidRPr="00DA6524">
        <w:rPr>
          <w:rFonts w:ascii="Arial" w:hAnsi="Arial" w:cs="Arial"/>
        </w:rPr>
      </w:r>
      <w:r w:rsidRPr="00DA6524">
        <w:rPr>
          <w:rFonts w:ascii="Arial" w:hAnsi="Arial" w:cs="Arial"/>
        </w:rPr>
        <w:fldChar w:fldCharType="separate"/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</w:rPr>
        <w:fldChar w:fldCharType="end"/>
      </w:r>
      <w:bookmarkEnd w:id="6"/>
    </w:p>
    <w:p w14:paraId="5BC18342" w14:textId="1E0B7156" w:rsidR="008B3E00" w:rsidRDefault="008B3E00" w:rsidP="00AC0326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14:paraId="1064305C" w14:textId="4DCD3209" w:rsidR="002242C6" w:rsidRPr="00DA6524" w:rsidRDefault="002242C6" w:rsidP="002242C6">
      <w:pPr>
        <w:rPr>
          <w:rFonts w:cs="Arial"/>
          <w:bCs/>
          <w:sz w:val="22"/>
          <w:szCs w:val="22"/>
        </w:rPr>
      </w:pPr>
      <w:r w:rsidRPr="00DA6524">
        <w:rPr>
          <w:rFonts w:cs="Arial"/>
          <w:bCs/>
          <w:sz w:val="22"/>
          <w:szCs w:val="22"/>
        </w:rPr>
        <w:t xml:space="preserve">Each point of contact is required to participate in a professional development training </w:t>
      </w:r>
      <w:r w:rsidR="005C7E31" w:rsidRPr="00DA6524">
        <w:rPr>
          <w:rFonts w:cs="Arial"/>
          <w:bCs/>
          <w:sz w:val="22"/>
          <w:szCs w:val="22"/>
        </w:rPr>
        <w:t>focus</w:t>
      </w:r>
      <w:r w:rsidR="005C7E31">
        <w:rPr>
          <w:rFonts w:cs="Arial"/>
          <w:bCs/>
          <w:sz w:val="22"/>
          <w:szCs w:val="22"/>
        </w:rPr>
        <w:t>ed</w:t>
      </w:r>
      <w:r w:rsidR="005C7E31" w:rsidRPr="00DA6524">
        <w:rPr>
          <w:rFonts w:cs="Arial"/>
          <w:bCs/>
          <w:sz w:val="22"/>
          <w:szCs w:val="22"/>
        </w:rPr>
        <w:t xml:space="preserve"> </w:t>
      </w:r>
      <w:r w:rsidRPr="00DA6524">
        <w:rPr>
          <w:rFonts w:cs="Arial"/>
          <w:bCs/>
          <w:sz w:val="22"/>
          <w:szCs w:val="22"/>
        </w:rPr>
        <w:t xml:space="preserve">on military families. Applicants may use the </w:t>
      </w:r>
      <w:r w:rsidRPr="00DA6524">
        <w:rPr>
          <w:rFonts w:cs="Arial"/>
          <w:bCs/>
          <w:i/>
          <w:iCs/>
          <w:sz w:val="22"/>
          <w:szCs w:val="22"/>
        </w:rPr>
        <w:t>Military Children in Ohio’s Schools</w:t>
      </w:r>
      <w:r w:rsidRPr="00DA6524">
        <w:rPr>
          <w:rFonts w:cs="Arial"/>
          <w:bCs/>
          <w:sz w:val="22"/>
          <w:szCs w:val="22"/>
        </w:rPr>
        <w:t xml:space="preserve"> training provided by the Ohio Department of Education or another professional development opportunity of their </w:t>
      </w:r>
      <w:r w:rsidR="005C7E31">
        <w:rPr>
          <w:rFonts w:cs="Arial"/>
          <w:bCs/>
          <w:sz w:val="22"/>
          <w:szCs w:val="22"/>
        </w:rPr>
        <w:t>choice</w:t>
      </w:r>
      <w:r w:rsidRPr="00DA6524">
        <w:rPr>
          <w:rFonts w:cs="Arial"/>
          <w:bCs/>
          <w:sz w:val="22"/>
          <w:szCs w:val="22"/>
        </w:rPr>
        <w:t xml:space="preserve">.  </w:t>
      </w:r>
    </w:p>
    <w:p w14:paraId="6BB684C1" w14:textId="77777777" w:rsidR="009B21E2" w:rsidRPr="00DA6524" w:rsidRDefault="009B21E2" w:rsidP="002242C6">
      <w:pPr>
        <w:rPr>
          <w:rFonts w:cs="Arial"/>
          <w:bCs/>
          <w:sz w:val="22"/>
          <w:szCs w:val="22"/>
        </w:rPr>
      </w:pPr>
    </w:p>
    <w:p w14:paraId="6EA0053F" w14:textId="6F997631" w:rsidR="002242C6" w:rsidRPr="00DA6524" w:rsidRDefault="002242C6" w:rsidP="002242C6">
      <w:pPr>
        <w:rPr>
          <w:rFonts w:cs="Arial"/>
          <w:bCs/>
          <w:sz w:val="22"/>
          <w:szCs w:val="22"/>
        </w:rPr>
      </w:pPr>
      <w:r w:rsidRPr="00DA6524">
        <w:rPr>
          <w:rFonts w:cs="Arial"/>
          <w:bCs/>
          <w:sz w:val="22"/>
          <w:szCs w:val="22"/>
        </w:rPr>
        <w:t xml:space="preserve">The </w:t>
      </w:r>
      <w:r w:rsidRPr="00DA6524">
        <w:rPr>
          <w:rFonts w:cs="Arial"/>
          <w:bCs/>
          <w:i/>
          <w:iCs/>
          <w:sz w:val="22"/>
          <w:szCs w:val="22"/>
        </w:rPr>
        <w:t>Military Children in Ohio’s Schools</w:t>
      </w:r>
      <w:r w:rsidRPr="00DA6524">
        <w:rPr>
          <w:rFonts w:cs="Arial"/>
          <w:bCs/>
          <w:sz w:val="22"/>
          <w:szCs w:val="22"/>
        </w:rPr>
        <w:t xml:space="preserve"> training can be accessed through the school point of contact’s </w:t>
      </w:r>
      <w:r w:rsidR="009B21E2" w:rsidRPr="00DA6524">
        <w:rPr>
          <w:rFonts w:cs="Arial"/>
          <w:bCs/>
          <w:sz w:val="22"/>
          <w:szCs w:val="22"/>
        </w:rPr>
        <w:t>OH</w:t>
      </w:r>
      <w:r w:rsidR="009B21E2" w:rsidRPr="00DA6524">
        <w:rPr>
          <w:rFonts w:ascii="Calibri" w:hAnsi="Calibri" w:cs="Calibri"/>
          <w:bCs/>
          <w:sz w:val="22"/>
          <w:szCs w:val="22"/>
        </w:rPr>
        <w:t>│</w:t>
      </w:r>
      <w:r w:rsidR="007D30C9" w:rsidRPr="00DA6524">
        <w:rPr>
          <w:rFonts w:cs="Arial"/>
          <w:bCs/>
          <w:sz w:val="22"/>
          <w:szCs w:val="22"/>
        </w:rPr>
        <w:t>ID account</w:t>
      </w:r>
      <w:r w:rsidR="00105F6B" w:rsidRPr="00DA6524">
        <w:rPr>
          <w:rFonts w:cs="Arial"/>
          <w:bCs/>
          <w:sz w:val="22"/>
          <w:szCs w:val="22"/>
        </w:rPr>
        <w:t>. S</w:t>
      </w:r>
      <w:r w:rsidRPr="00DA6524">
        <w:rPr>
          <w:rFonts w:cs="Arial"/>
          <w:bCs/>
          <w:sz w:val="22"/>
          <w:szCs w:val="22"/>
        </w:rPr>
        <w:t xml:space="preserve">ee the instructions at the end of this application to access the training. </w:t>
      </w:r>
    </w:p>
    <w:p w14:paraId="0BF63B33" w14:textId="77777777" w:rsidR="002242C6" w:rsidRPr="00DA6524" w:rsidRDefault="002242C6" w:rsidP="002242C6">
      <w:pPr>
        <w:rPr>
          <w:rFonts w:cs="Arial"/>
          <w:bCs/>
          <w:sz w:val="22"/>
          <w:szCs w:val="22"/>
        </w:rPr>
      </w:pPr>
    </w:p>
    <w:p w14:paraId="2BD4E6B2" w14:textId="77777777" w:rsidR="004C6BA1" w:rsidRDefault="004C6BA1" w:rsidP="002242C6">
      <w:pPr>
        <w:rPr>
          <w:rFonts w:cs="Arial"/>
          <w:b/>
          <w:bCs/>
          <w:sz w:val="22"/>
          <w:szCs w:val="22"/>
        </w:rPr>
      </w:pPr>
    </w:p>
    <w:p w14:paraId="1E1D89AD" w14:textId="77777777" w:rsidR="00065DBE" w:rsidRDefault="00065DBE" w:rsidP="002242C6">
      <w:pPr>
        <w:rPr>
          <w:rFonts w:cs="Arial"/>
          <w:b/>
          <w:bCs/>
          <w:sz w:val="22"/>
          <w:szCs w:val="22"/>
        </w:rPr>
      </w:pPr>
    </w:p>
    <w:p w14:paraId="5E848F55" w14:textId="77777777" w:rsidR="00065DBE" w:rsidRDefault="00065DBE" w:rsidP="002242C6">
      <w:pPr>
        <w:rPr>
          <w:rFonts w:cs="Arial"/>
          <w:b/>
          <w:bCs/>
          <w:sz w:val="22"/>
          <w:szCs w:val="22"/>
        </w:rPr>
      </w:pPr>
    </w:p>
    <w:p w14:paraId="0049CA01" w14:textId="0512A80E" w:rsidR="002242C6" w:rsidRDefault="00105F6B" w:rsidP="002242C6">
      <w:pPr>
        <w:rPr>
          <w:rFonts w:cs="Arial"/>
          <w:b/>
          <w:bCs/>
          <w:sz w:val="22"/>
          <w:szCs w:val="22"/>
        </w:rPr>
      </w:pPr>
      <w:r w:rsidRPr="00DA6524">
        <w:rPr>
          <w:rFonts w:cs="Arial"/>
          <w:b/>
          <w:bCs/>
          <w:sz w:val="22"/>
          <w:szCs w:val="22"/>
        </w:rPr>
        <w:t>D</w:t>
      </w:r>
      <w:r w:rsidR="002242C6" w:rsidRPr="00DA6524">
        <w:rPr>
          <w:rFonts w:cs="Arial"/>
          <w:b/>
          <w:bCs/>
          <w:sz w:val="22"/>
          <w:szCs w:val="22"/>
        </w:rPr>
        <w:t xml:space="preserve">escribe the </w:t>
      </w:r>
      <w:r w:rsidR="004C6BA1">
        <w:rPr>
          <w:rFonts w:cs="Arial"/>
          <w:b/>
          <w:bCs/>
          <w:sz w:val="22"/>
          <w:szCs w:val="22"/>
        </w:rPr>
        <w:t xml:space="preserve">professional development </w:t>
      </w:r>
      <w:r w:rsidR="002242C6" w:rsidRPr="00DA6524">
        <w:rPr>
          <w:rFonts w:cs="Arial"/>
          <w:b/>
          <w:bCs/>
          <w:sz w:val="22"/>
          <w:szCs w:val="22"/>
        </w:rPr>
        <w:t xml:space="preserve">training </w:t>
      </w:r>
      <w:r w:rsidR="005C7E31">
        <w:rPr>
          <w:rFonts w:cs="Arial"/>
          <w:b/>
          <w:bCs/>
          <w:sz w:val="22"/>
          <w:szCs w:val="22"/>
        </w:rPr>
        <w:t xml:space="preserve">that </w:t>
      </w:r>
      <w:r w:rsidR="002242C6" w:rsidRPr="00DA6524">
        <w:rPr>
          <w:rFonts w:cs="Arial"/>
          <w:b/>
          <w:bCs/>
          <w:sz w:val="22"/>
          <w:szCs w:val="22"/>
        </w:rPr>
        <w:t xml:space="preserve">the point of contact </w:t>
      </w:r>
      <w:r w:rsidR="000359C4" w:rsidRPr="00DA6524">
        <w:rPr>
          <w:rFonts w:cs="Arial"/>
          <w:b/>
          <w:bCs/>
          <w:sz w:val="22"/>
          <w:szCs w:val="22"/>
        </w:rPr>
        <w:t xml:space="preserve">participated in </w:t>
      </w:r>
      <w:r w:rsidR="002242C6" w:rsidRPr="00DA6524">
        <w:rPr>
          <w:rFonts w:cs="Arial"/>
          <w:b/>
          <w:bCs/>
          <w:sz w:val="22"/>
          <w:szCs w:val="22"/>
        </w:rPr>
        <w:t>and answer the following questions:</w:t>
      </w:r>
    </w:p>
    <w:p w14:paraId="32FAB5A5" w14:textId="77777777" w:rsidR="004C6BA1" w:rsidRPr="00DA6524" w:rsidRDefault="004C6BA1" w:rsidP="002242C6">
      <w:pPr>
        <w:rPr>
          <w:rFonts w:cs="Arial"/>
          <w:b/>
          <w:bCs/>
          <w:sz w:val="22"/>
          <w:szCs w:val="22"/>
        </w:rPr>
      </w:pPr>
    </w:p>
    <w:p w14:paraId="29D73DDD" w14:textId="033FF63A" w:rsidR="002242C6" w:rsidRPr="00DA6524" w:rsidRDefault="002242C6" w:rsidP="002242C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A6524">
        <w:rPr>
          <w:rFonts w:ascii="Arial" w:hAnsi="Arial" w:cs="Arial"/>
          <w:b/>
          <w:bCs/>
        </w:rPr>
        <w:t>Training Title</w:t>
      </w:r>
      <w:r w:rsidRPr="00DA6524">
        <w:rPr>
          <w:rFonts w:ascii="Arial" w:hAnsi="Arial" w:cs="Arial"/>
        </w:rPr>
        <w:t>:</w:t>
      </w:r>
      <w:r w:rsidR="00F801CE">
        <w:rPr>
          <w:rFonts w:ascii="Arial" w:hAnsi="Arial" w:cs="Arial"/>
        </w:rPr>
        <w:t xml:space="preserve"> </w:t>
      </w:r>
      <w:r w:rsidRPr="00DA652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DA6524">
        <w:rPr>
          <w:rFonts w:ascii="Arial" w:hAnsi="Arial" w:cs="Arial"/>
        </w:rPr>
        <w:instrText xml:space="preserve"> FORMTEXT </w:instrText>
      </w:r>
      <w:r w:rsidRPr="00DA6524">
        <w:rPr>
          <w:rFonts w:ascii="Arial" w:hAnsi="Arial" w:cs="Arial"/>
        </w:rPr>
      </w:r>
      <w:r w:rsidRPr="00DA6524">
        <w:rPr>
          <w:rFonts w:ascii="Arial" w:hAnsi="Arial" w:cs="Arial"/>
        </w:rPr>
        <w:fldChar w:fldCharType="separate"/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</w:rPr>
        <w:fldChar w:fldCharType="end"/>
      </w:r>
      <w:bookmarkEnd w:id="7"/>
      <w:r w:rsidRPr="00DA6524">
        <w:rPr>
          <w:rFonts w:ascii="Arial" w:hAnsi="Arial" w:cs="Arial"/>
        </w:rPr>
        <w:t xml:space="preserve"> </w:t>
      </w:r>
    </w:p>
    <w:p w14:paraId="7B6DE1B4" w14:textId="77777777" w:rsidR="008B3E00" w:rsidRPr="00DA6524" w:rsidRDefault="008B3E00" w:rsidP="00AC0326">
      <w:pPr>
        <w:pStyle w:val="ListParagraph"/>
        <w:rPr>
          <w:rFonts w:ascii="Arial" w:hAnsi="Arial" w:cs="Arial"/>
        </w:rPr>
      </w:pPr>
    </w:p>
    <w:p w14:paraId="416D154A" w14:textId="47D5D1FB" w:rsidR="002242C6" w:rsidRPr="00DA6524" w:rsidRDefault="002242C6" w:rsidP="002242C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A6524">
        <w:rPr>
          <w:rFonts w:ascii="Arial" w:hAnsi="Arial" w:cs="Arial"/>
          <w:b/>
          <w:bCs/>
        </w:rPr>
        <w:t>Training Provider</w:t>
      </w:r>
      <w:r w:rsidR="00F801CE">
        <w:rPr>
          <w:rFonts w:ascii="Arial" w:hAnsi="Arial" w:cs="Arial"/>
          <w:b/>
          <w:bCs/>
        </w:rPr>
        <w:t xml:space="preserve"> </w:t>
      </w:r>
      <w:r w:rsidRPr="00DA6524">
        <w:rPr>
          <w:rFonts w:ascii="Arial" w:hAnsi="Arial" w:cs="Arial"/>
        </w:rPr>
        <w:t>:</w:t>
      </w:r>
      <w:r w:rsidRPr="00DA652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DA6524">
        <w:rPr>
          <w:rFonts w:ascii="Arial" w:hAnsi="Arial" w:cs="Arial"/>
        </w:rPr>
        <w:instrText xml:space="preserve"> FORMTEXT </w:instrText>
      </w:r>
      <w:r w:rsidRPr="00DA6524">
        <w:rPr>
          <w:rFonts w:ascii="Arial" w:hAnsi="Arial" w:cs="Arial"/>
        </w:rPr>
      </w:r>
      <w:r w:rsidRPr="00DA6524">
        <w:rPr>
          <w:rFonts w:ascii="Arial" w:hAnsi="Arial" w:cs="Arial"/>
        </w:rPr>
        <w:fldChar w:fldCharType="separate"/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  <w:noProof/>
        </w:rPr>
        <w:t> </w:t>
      </w:r>
      <w:r w:rsidRPr="00DA6524">
        <w:rPr>
          <w:rFonts w:ascii="Arial" w:hAnsi="Arial" w:cs="Arial"/>
        </w:rPr>
        <w:fldChar w:fldCharType="end"/>
      </w:r>
      <w:bookmarkEnd w:id="8"/>
    </w:p>
    <w:p w14:paraId="50A7E8B7" w14:textId="77777777" w:rsidR="00B64951" w:rsidRPr="00DA6524" w:rsidRDefault="00B64951" w:rsidP="00B64951">
      <w:pPr>
        <w:pStyle w:val="ListParagraph"/>
        <w:rPr>
          <w:rFonts w:ascii="Arial" w:hAnsi="Arial" w:cs="Arial"/>
        </w:rPr>
      </w:pPr>
    </w:p>
    <w:p w14:paraId="3B629982" w14:textId="3383BF1E" w:rsidR="00B64951" w:rsidRPr="00DA6524" w:rsidRDefault="00B64951" w:rsidP="002242C6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 w:rsidRPr="00DA6524">
        <w:rPr>
          <w:rFonts w:ascii="Arial" w:hAnsi="Arial" w:cs="Arial"/>
          <w:b/>
          <w:bCs/>
        </w:rPr>
        <w:t xml:space="preserve">How was the information </w:t>
      </w:r>
      <w:r w:rsidR="005C7E31">
        <w:rPr>
          <w:rFonts w:ascii="Arial" w:hAnsi="Arial" w:cs="Arial"/>
          <w:b/>
          <w:bCs/>
        </w:rPr>
        <w:t xml:space="preserve">gained </w:t>
      </w:r>
      <w:r w:rsidRPr="00DA6524">
        <w:rPr>
          <w:rFonts w:ascii="Arial" w:hAnsi="Arial" w:cs="Arial"/>
          <w:b/>
          <w:bCs/>
        </w:rPr>
        <w:t xml:space="preserve">from the professional development training communicated to faculty and staff in your school and to parents and the </w:t>
      </w:r>
      <w:r w:rsidR="00DA6524" w:rsidRPr="00DA6524">
        <w:rPr>
          <w:rFonts w:ascii="Arial" w:hAnsi="Arial" w:cs="Arial"/>
          <w:b/>
          <w:bCs/>
        </w:rPr>
        <w:t>community?</w:t>
      </w:r>
      <w:r w:rsidR="00065DBE">
        <w:rPr>
          <w:rFonts w:ascii="Arial" w:hAnsi="Arial" w:cs="Arial"/>
          <w:b/>
          <w:bCs/>
        </w:rPr>
        <w:t xml:space="preserve"> </w:t>
      </w:r>
      <w:r w:rsidR="00065DBE">
        <w:rPr>
          <w:rFonts w:ascii="Arial" w:hAnsi="Arial" w:cs="Arial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065DBE">
        <w:rPr>
          <w:rFonts w:ascii="Arial" w:hAnsi="Arial" w:cs="Arial"/>
          <w:b/>
          <w:bCs/>
        </w:rPr>
        <w:instrText xml:space="preserve"> FORMTEXT </w:instrText>
      </w:r>
      <w:r w:rsidR="00065DBE">
        <w:rPr>
          <w:rFonts w:ascii="Arial" w:hAnsi="Arial" w:cs="Arial"/>
          <w:b/>
          <w:bCs/>
        </w:rPr>
      </w:r>
      <w:r w:rsidR="00065DBE">
        <w:rPr>
          <w:rFonts w:ascii="Arial" w:hAnsi="Arial" w:cs="Arial"/>
          <w:b/>
          <w:bCs/>
        </w:rPr>
        <w:fldChar w:fldCharType="separate"/>
      </w:r>
      <w:r w:rsidR="00065DBE">
        <w:rPr>
          <w:rFonts w:ascii="Arial" w:hAnsi="Arial" w:cs="Arial"/>
          <w:b/>
          <w:bCs/>
          <w:noProof/>
        </w:rPr>
        <w:t> </w:t>
      </w:r>
      <w:r w:rsidR="00065DBE">
        <w:rPr>
          <w:rFonts w:ascii="Arial" w:hAnsi="Arial" w:cs="Arial"/>
          <w:b/>
          <w:bCs/>
          <w:noProof/>
        </w:rPr>
        <w:t> </w:t>
      </w:r>
      <w:r w:rsidR="00065DBE">
        <w:rPr>
          <w:rFonts w:ascii="Arial" w:hAnsi="Arial" w:cs="Arial"/>
          <w:b/>
          <w:bCs/>
          <w:noProof/>
        </w:rPr>
        <w:t> </w:t>
      </w:r>
      <w:r w:rsidR="00065DBE">
        <w:rPr>
          <w:rFonts w:ascii="Arial" w:hAnsi="Arial" w:cs="Arial"/>
          <w:b/>
          <w:bCs/>
          <w:noProof/>
        </w:rPr>
        <w:t> </w:t>
      </w:r>
      <w:r w:rsidR="00065DBE">
        <w:rPr>
          <w:rFonts w:ascii="Arial" w:hAnsi="Arial" w:cs="Arial"/>
          <w:b/>
          <w:bCs/>
          <w:noProof/>
        </w:rPr>
        <w:t> </w:t>
      </w:r>
      <w:r w:rsidR="00065DBE">
        <w:rPr>
          <w:rFonts w:ascii="Arial" w:hAnsi="Arial" w:cs="Arial"/>
          <w:b/>
          <w:bCs/>
        </w:rPr>
        <w:fldChar w:fldCharType="end"/>
      </w:r>
      <w:bookmarkEnd w:id="9"/>
    </w:p>
    <w:p w14:paraId="66460BC5" w14:textId="77777777" w:rsidR="00DA6524" w:rsidRPr="00DA6524" w:rsidRDefault="00DA6524" w:rsidP="00DA6524">
      <w:pPr>
        <w:pStyle w:val="ListParagraph"/>
        <w:rPr>
          <w:rFonts w:ascii="Arial" w:hAnsi="Arial" w:cs="Arial"/>
        </w:rPr>
      </w:pPr>
    </w:p>
    <w:p w14:paraId="07FA7276" w14:textId="54055E3B" w:rsidR="00DA6524" w:rsidRPr="00440DA1" w:rsidRDefault="00440DA1" w:rsidP="00440DA1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 w:rsidRPr="00440DA1">
        <w:rPr>
          <w:rFonts w:ascii="Arial" w:hAnsi="Arial" w:cs="Arial"/>
          <w:b/>
          <w:bCs/>
        </w:rPr>
        <w:t xml:space="preserve"> </w:t>
      </w:r>
      <w:r w:rsidR="004C6BA1" w:rsidRPr="00440DA1">
        <w:rPr>
          <w:rFonts w:ascii="Arial" w:hAnsi="Arial" w:cs="Arial"/>
          <w:b/>
          <w:bCs/>
        </w:rPr>
        <w:t>What two</w:t>
      </w:r>
      <w:r w:rsidR="00DA6524" w:rsidRPr="00440DA1">
        <w:rPr>
          <w:rFonts w:ascii="Arial" w:hAnsi="Arial" w:cs="Arial"/>
          <w:b/>
          <w:bCs/>
        </w:rPr>
        <w:t xml:space="preserve"> useful ideas </w:t>
      </w:r>
      <w:r w:rsidR="004C6BA1" w:rsidRPr="00440DA1">
        <w:rPr>
          <w:rFonts w:ascii="Arial" w:hAnsi="Arial" w:cs="Arial"/>
          <w:b/>
          <w:bCs/>
        </w:rPr>
        <w:t>did you get</w:t>
      </w:r>
      <w:r w:rsidR="002242C6" w:rsidRPr="00440DA1">
        <w:rPr>
          <w:rFonts w:ascii="Arial" w:hAnsi="Arial" w:cs="Arial"/>
          <w:b/>
          <w:bCs/>
        </w:rPr>
        <w:t xml:space="preserve"> from the </w:t>
      </w:r>
      <w:r w:rsidR="00DA6524" w:rsidRPr="00440DA1">
        <w:rPr>
          <w:rFonts w:ascii="Arial" w:hAnsi="Arial" w:cs="Arial"/>
          <w:b/>
          <w:bCs/>
        </w:rPr>
        <w:t xml:space="preserve">professional development </w:t>
      </w:r>
      <w:r w:rsidR="002242C6" w:rsidRPr="00440DA1">
        <w:rPr>
          <w:rFonts w:ascii="Arial" w:hAnsi="Arial" w:cs="Arial"/>
          <w:b/>
          <w:bCs/>
        </w:rPr>
        <w:t>training</w:t>
      </w:r>
      <w:r w:rsidR="004C6BA1" w:rsidRPr="00440DA1">
        <w:rPr>
          <w:rFonts w:ascii="Arial" w:hAnsi="Arial" w:cs="Arial"/>
          <w:b/>
          <w:bCs/>
        </w:rPr>
        <w:t>?</w:t>
      </w:r>
      <w:r w:rsidRPr="00440DA1">
        <w:rPr>
          <w:rFonts w:ascii="Arial" w:hAnsi="Arial" w:cs="Arial"/>
          <w:b/>
          <w:bCs/>
        </w:rPr>
        <w:t xml:space="preserve"> </w:t>
      </w:r>
      <w:r w:rsidRPr="00440DA1">
        <w:rPr>
          <w:rFonts w:ascii="Arial" w:hAnsi="Arial" w:cs="Arial"/>
          <w:i/>
          <w:iCs/>
        </w:rPr>
        <w:t>(40 word minimum)</w:t>
      </w:r>
      <w:r w:rsidR="00065DBE">
        <w:rPr>
          <w:rFonts w:ascii="Arial" w:hAnsi="Arial" w:cs="Arial"/>
          <w:i/>
          <w:iCs/>
        </w:rPr>
        <w:t xml:space="preserve"> </w:t>
      </w:r>
      <w:r w:rsidR="00065DBE">
        <w:rPr>
          <w:rFonts w:ascii="Arial" w:hAnsi="Arial" w:cs="Arial"/>
          <w:i/>
          <w:i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065DBE">
        <w:rPr>
          <w:rFonts w:ascii="Arial" w:hAnsi="Arial" w:cs="Arial"/>
          <w:i/>
          <w:iCs/>
        </w:rPr>
        <w:instrText xml:space="preserve"> FORMTEXT </w:instrText>
      </w:r>
      <w:r w:rsidR="00065DBE">
        <w:rPr>
          <w:rFonts w:ascii="Arial" w:hAnsi="Arial" w:cs="Arial"/>
          <w:i/>
          <w:iCs/>
        </w:rPr>
      </w:r>
      <w:r w:rsidR="00065DBE">
        <w:rPr>
          <w:rFonts w:ascii="Arial" w:hAnsi="Arial" w:cs="Arial"/>
          <w:i/>
          <w:iCs/>
        </w:rPr>
        <w:fldChar w:fldCharType="separate"/>
      </w:r>
      <w:r w:rsidR="00065DBE">
        <w:rPr>
          <w:rFonts w:ascii="Arial" w:hAnsi="Arial" w:cs="Arial"/>
          <w:i/>
          <w:iCs/>
          <w:noProof/>
        </w:rPr>
        <w:t> </w:t>
      </w:r>
      <w:r w:rsidR="00065DBE">
        <w:rPr>
          <w:rFonts w:ascii="Arial" w:hAnsi="Arial" w:cs="Arial"/>
          <w:i/>
          <w:iCs/>
          <w:noProof/>
        </w:rPr>
        <w:t> </w:t>
      </w:r>
      <w:r w:rsidR="00065DBE">
        <w:rPr>
          <w:rFonts w:ascii="Arial" w:hAnsi="Arial" w:cs="Arial"/>
          <w:i/>
          <w:iCs/>
          <w:noProof/>
        </w:rPr>
        <w:t> </w:t>
      </w:r>
      <w:r w:rsidR="00065DBE">
        <w:rPr>
          <w:rFonts w:ascii="Arial" w:hAnsi="Arial" w:cs="Arial"/>
          <w:i/>
          <w:iCs/>
          <w:noProof/>
        </w:rPr>
        <w:t> </w:t>
      </w:r>
      <w:r w:rsidR="00065DBE">
        <w:rPr>
          <w:rFonts w:ascii="Arial" w:hAnsi="Arial" w:cs="Arial"/>
          <w:i/>
          <w:iCs/>
          <w:noProof/>
        </w:rPr>
        <w:t> </w:t>
      </w:r>
      <w:r w:rsidR="00065DBE">
        <w:rPr>
          <w:rFonts w:ascii="Arial" w:hAnsi="Arial" w:cs="Arial"/>
          <w:i/>
          <w:iCs/>
        </w:rPr>
        <w:fldChar w:fldCharType="end"/>
      </w:r>
      <w:bookmarkEnd w:id="10"/>
    </w:p>
    <w:p w14:paraId="74F4187B" w14:textId="7C5946B4" w:rsidR="00DA6524" w:rsidRPr="00DA6524" w:rsidRDefault="002242C6" w:rsidP="00DA6524">
      <w:pPr>
        <w:rPr>
          <w:rFonts w:cs="Arial"/>
        </w:rPr>
      </w:pPr>
      <w:r w:rsidRPr="00DA6524">
        <w:rPr>
          <w:rFonts w:cs="Arial"/>
          <w:b/>
          <w:bCs/>
        </w:rPr>
        <w:t xml:space="preserve"> </w:t>
      </w:r>
    </w:p>
    <w:p w14:paraId="4FE6DE2F" w14:textId="34700F37" w:rsidR="00DA6524" w:rsidRDefault="00DA6524" w:rsidP="00DA652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How</w:t>
      </w:r>
      <w:r w:rsidR="002242C6" w:rsidRPr="00AC0326">
        <w:rPr>
          <w:rFonts w:ascii="Arial" w:hAnsi="Arial" w:cs="Arial"/>
          <w:b/>
          <w:bCs/>
        </w:rPr>
        <w:t xml:space="preserve"> could you implement th</w:t>
      </w:r>
      <w:r w:rsidR="004C6BA1">
        <w:rPr>
          <w:rFonts w:ascii="Arial" w:hAnsi="Arial" w:cs="Arial"/>
          <w:b/>
          <w:bCs/>
        </w:rPr>
        <w:t>ese ideas</w:t>
      </w:r>
      <w:r w:rsidR="002242C6" w:rsidRPr="00AC0326">
        <w:rPr>
          <w:rFonts w:ascii="Arial" w:hAnsi="Arial" w:cs="Arial"/>
          <w:b/>
          <w:bCs/>
        </w:rPr>
        <w:t xml:space="preserve"> immediately in your school?</w:t>
      </w:r>
      <w:r w:rsidR="002242C6" w:rsidRPr="00AC0326">
        <w:rPr>
          <w:rFonts w:ascii="Arial" w:hAnsi="Arial" w:cs="Arial"/>
        </w:rPr>
        <w:t xml:space="preserve"> (</w:t>
      </w:r>
      <w:r w:rsidR="002242C6" w:rsidRPr="00AC0326">
        <w:rPr>
          <w:rFonts w:ascii="Arial" w:hAnsi="Arial" w:cs="Arial"/>
          <w:i/>
        </w:rPr>
        <w:t>40 words</w:t>
      </w:r>
      <w:r w:rsidR="00105F6B">
        <w:rPr>
          <w:rFonts w:ascii="Arial" w:hAnsi="Arial" w:cs="Arial"/>
          <w:i/>
        </w:rPr>
        <w:t xml:space="preserve"> minimum</w:t>
      </w:r>
      <w:r w:rsidR="002242C6" w:rsidRPr="00AC0326">
        <w:rPr>
          <w:rFonts w:ascii="Arial" w:hAnsi="Arial" w:cs="Arial"/>
        </w:rPr>
        <w:t>)</w:t>
      </w:r>
      <w:r w:rsidR="00065DBE">
        <w:rPr>
          <w:rFonts w:ascii="Arial" w:hAnsi="Arial" w:cs="Arial"/>
        </w:rPr>
        <w:t xml:space="preserve"> </w:t>
      </w:r>
      <w:r w:rsidR="00065DBE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065DBE">
        <w:rPr>
          <w:rFonts w:ascii="Arial" w:hAnsi="Arial" w:cs="Arial"/>
        </w:rPr>
        <w:instrText xml:space="preserve"> FORMTEXT </w:instrText>
      </w:r>
      <w:r w:rsidR="00065DBE">
        <w:rPr>
          <w:rFonts w:ascii="Arial" w:hAnsi="Arial" w:cs="Arial"/>
        </w:rPr>
      </w:r>
      <w:r w:rsidR="00065DBE">
        <w:rPr>
          <w:rFonts w:ascii="Arial" w:hAnsi="Arial" w:cs="Arial"/>
        </w:rPr>
        <w:fldChar w:fldCharType="separate"/>
      </w:r>
      <w:r w:rsidR="00065DBE">
        <w:rPr>
          <w:rFonts w:ascii="Arial" w:hAnsi="Arial" w:cs="Arial"/>
          <w:noProof/>
        </w:rPr>
        <w:t> </w:t>
      </w:r>
      <w:r w:rsidR="00065DBE">
        <w:rPr>
          <w:rFonts w:ascii="Arial" w:hAnsi="Arial" w:cs="Arial"/>
          <w:noProof/>
        </w:rPr>
        <w:t> </w:t>
      </w:r>
      <w:r w:rsidR="00065DBE">
        <w:rPr>
          <w:rFonts w:ascii="Arial" w:hAnsi="Arial" w:cs="Arial"/>
          <w:noProof/>
        </w:rPr>
        <w:t> </w:t>
      </w:r>
      <w:r w:rsidR="00065DBE">
        <w:rPr>
          <w:rFonts w:ascii="Arial" w:hAnsi="Arial" w:cs="Arial"/>
          <w:noProof/>
        </w:rPr>
        <w:t> </w:t>
      </w:r>
      <w:r w:rsidR="00065DBE">
        <w:rPr>
          <w:rFonts w:ascii="Arial" w:hAnsi="Arial" w:cs="Arial"/>
          <w:noProof/>
        </w:rPr>
        <w:t> </w:t>
      </w:r>
      <w:r w:rsidR="00065DBE">
        <w:rPr>
          <w:rFonts w:ascii="Arial" w:hAnsi="Arial" w:cs="Arial"/>
        </w:rPr>
        <w:fldChar w:fldCharType="end"/>
      </w:r>
      <w:bookmarkEnd w:id="11"/>
    </w:p>
    <w:p w14:paraId="2C8B18BF" w14:textId="77777777" w:rsidR="004C6BA1" w:rsidRPr="004C6BA1" w:rsidRDefault="004C6BA1" w:rsidP="004C6BA1">
      <w:pPr>
        <w:pStyle w:val="ListParagraph"/>
        <w:rPr>
          <w:rFonts w:ascii="Arial" w:hAnsi="Arial" w:cs="Arial"/>
        </w:rPr>
      </w:pPr>
    </w:p>
    <w:p w14:paraId="135B319D" w14:textId="56647AEE" w:rsidR="004C6BA1" w:rsidRPr="004C6BA1" w:rsidRDefault="004C6BA1" w:rsidP="004C6BA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4C6BA1">
        <w:rPr>
          <w:rFonts w:ascii="Arial" w:hAnsi="Arial" w:cs="Arial"/>
          <w:b/>
          <w:bCs/>
        </w:rPr>
        <w:t xml:space="preserve">What ideas did you get that could be useful but will require further investigation or long-term planning? </w:t>
      </w:r>
      <w:r w:rsidR="00440DA1" w:rsidRPr="00440DA1">
        <w:rPr>
          <w:rFonts w:ascii="Arial" w:hAnsi="Arial" w:cs="Arial"/>
          <w:i/>
          <w:iCs/>
        </w:rPr>
        <w:t>(35 words minimum)</w:t>
      </w:r>
      <w:r w:rsidR="00065DBE">
        <w:rPr>
          <w:rFonts w:ascii="Arial" w:hAnsi="Arial" w:cs="Arial"/>
          <w:i/>
          <w:iCs/>
        </w:rPr>
        <w:t xml:space="preserve"> </w:t>
      </w:r>
      <w:r w:rsidR="00065DBE">
        <w:rPr>
          <w:rFonts w:ascii="Arial" w:hAnsi="Arial" w:cs="Arial"/>
          <w:i/>
          <w:i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065DBE">
        <w:rPr>
          <w:rFonts w:ascii="Arial" w:hAnsi="Arial" w:cs="Arial"/>
          <w:i/>
          <w:iCs/>
        </w:rPr>
        <w:instrText xml:space="preserve"> FORMTEXT </w:instrText>
      </w:r>
      <w:r w:rsidR="00065DBE">
        <w:rPr>
          <w:rFonts w:ascii="Arial" w:hAnsi="Arial" w:cs="Arial"/>
          <w:i/>
          <w:iCs/>
        </w:rPr>
      </w:r>
      <w:r w:rsidR="00065DBE">
        <w:rPr>
          <w:rFonts w:ascii="Arial" w:hAnsi="Arial" w:cs="Arial"/>
          <w:i/>
          <w:iCs/>
        </w:rPr>
        <w:fldChar w:fldCharType="separate"/>
      </w:r>
      <w:r w:rsidR="00065DBE">
        <w:rPr>
          <w:rFonts w:ascii="Arial" w:hAnsi="Arial" w:cs="Arial"/>
          <w:i/>
          <w:iCs/>
          <w:noProof/>
        </w:rPr>
        <w:t> </w:t>
      </w:r>
      <w:r w:rsidR="00065DBE">
        <w:rPr>
          <w:rFonts w:ascii="Arial" w:hAnsi="Arial" w:cs="Arial"/>
          <w:i/>
          <w:iCs/>
          <w:noProof/>
        </w:rPr>
        <w:t> </w:t>
      </w:r>
      <w:r w:rsidR="00065DBE">
        <w:rPr>
          <w:rFonts w:ascii="Arial" w:hAnsi="Arial" w:cs="Arial"/>
          <w:i/>
          <w:iCs/>
          <w:noProof/>
        </w:rPr>
        <w:t> </w:t>
      </w:r>
      <w:r w:rsidR="00065DBE">
        <w:rPr>
          <w:rFonts w:ascii="Arial" w:hAnsi="Arial" w:cs="Arial"/>
          <w:i/>
          <w:iCs/>
          <w:noProof/>
        </w:rPr>
        <w:t> </w:t>
      </w:r>
      <w:r w:rsidR="00065DBE">
        <w:rPr>
          <w:rFonts w:ascii="Arial" w:hAnsi="Arial" w:cs="Arial"/>
          <w:i/>
          <w:iCs/>
          <w:noProof/>
        </w:rPr>
        <w:t> </w:t>
      </w:r>
      <w:r w:rsidR="00065DBE">
        <w:rPr>
          <w:rFonts w:ascii="Arial" w:hAnsi="Arial" w:cs="Arial"/>
          <w:i/>
          <w:iCs/>
        </w:rPr>
        <w:fldChar w:fldCharType="end"/>
      </w:r>
      <w:bookmarkEnd w:id="12"/>
    </w:p>
    <w:p w14:paraId="5E2182CD" w14:textId="77777777" w:rsidR="004C6BA1" w:rsidRPr="004C6BA1" w:rsidRDefault="004C6BA1" w:rsidP="004C6BA1">
      <w:pPr>
        <w:pStyle w:val="ListParagraph"/>
        <w:rPr>
          <w:rFonts w:cs="Arial"/>
        </w:rPr>
      </w:pPr>
    </w:p>
    <w:p w14:paraId="45005DF1" w14:textId="6A92A030" w:rsidR="00DA6524" w:rsidRPr="004C6BA1" w:rsidRDefault="00DA6524" w:rsidP="005C7E3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List three colleagues </w:t>
      </w:r>
      <w:r w:rsidR="005C7E31" w:rsidRPr="005C7E31">
        <w:rPr>
          <w:rFonts w:ascii="Arial" w:hAnsi="Arial" w:cs="Arial"/>
          <w:b/>
          <w:bCs/>
        </w:rPr>
        <w:t xml:space="preserve">from your school </w:t>
      </w:r>
      <w:r w:rsidR="004C6BA1">
        <w:rPr>
          <w:rFonts w:ascii="Arial" w:hAnsi="Arial" w:cs="Arial"/>
          <w:b/>
          <w:bCs/>
        </w:rPr>
        <w:t xml:space="preserve">and their positions </w:t>
      </w:r>
      <w:r>
        <w:rPr>
          <w:rFonts w:ascii="Arial" w:hAnsi="Arial" w:cs="Arial"/>
          <w:b/>
          <w:bCs/>
        </w:rPr>
        <w:t xml:space="preserve">who will help implement the </w:t>
      </w:r>
      <w:r w:rsidR="00440DA1">
        <w:rPr>
          <w:rFonts w:ascii="Arial" w:hAnsi="Arial" w:cs="Arial"/>
          <w:b/>
          <w:bCs/>
        </w:rPr>
        <w:t>ideas</w:t>
      </w:r>
      <w:r>
        <w:rPr>
          <w:rFonts w:ascii="Arial" w:hAnsi="Arial" w:cs="Arial"/>
          <w:b/>
          <w:bCs/>
        </w:rPr>
        <w:t xml:space="preserve"> </w:t>
      </w:r>
      <w:r w:rsidR="005C7E31">
        <w:rPr>
          <w:rFonts w:ascii="Arial" w:hAnsi="Arial" w:cs="Arial"/>
          <w:b/>
          <w:bCs/>
        </w:rPr>
        <w:t>gained from your</w:t>
      </w:r>
      <w:r>
        <w:rPr>
          <w:rFonts w:ascii="Arial" w:hAnsi="Arial" w:cs="Arial"/>
          <w:b/>
          <w:bCs/>
        </w:rPr>
        <w:t xml:space="preserve"> professional development</w:t>
      </w:r>
      <w:r w:rsidR="004C6BA1">
        <w:rPr>
          <w:rFonts w:ascii="Arial" w:hAnsi="Arial" w:cs="Arial"/>
          <w:b/>
          <w:bCs/>
        </w:rPr>
        <w:t xml:space="preserve"> </w:t>
      </w:r>
      <w:r w:rsidR="005C7E31">
        <w:rPr>
          <w:rFonts w:ascii="Arial" w:hAnsi="Arial" w:cs="Arial"/>
          <w:b/>
          <w:bCs/>
        </w:rPr>
        <w:t xml:space="preserve">in </w:t>
      </w:r>
      <w:r w:rsidR="004C6BA1">
        <w:rPr>
          <w:rFonts w:ascii="Arial" w:hAnsi="Arial" w:cs="Arial"/>
          <w:b/>
          <w:bCs/>
        </w:rPr>
        <w:t>your school.</w:t>
      </w:r>
    </w:p>
    <w:p w14:paraId="71C4F08C" w14:textId="14131292" w:rsidR="004C6BA1" w:rsidRDefault="00065DBE" w:rsidP="004C6BA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BC202A" w14:textId="5D7AF514" w:rsidR="00065DBE" w:rsidRPr="004C6BA1" w:rsidRDefault="00426B82" w:rsidP="004C6BA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</w:t>
      </w:r>
      <w:r w:rsidR="00F801CE">
        <w:rPr>
          <w:rFonts w:ascii="Arial" w:hAnsi="Arial" w:cs="Arial"/>
        </w:rPr>
        <w:t xml:space="preserve">  Name: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 </w:t>
      </w:r>
      <w:r w:rsidR="00F801CE">
        <w:rPr>
          <w:rFonts w:ascii="Arial" w:hAnsi="Arial" w:cs="Arial"/>
        </w:rPr>
        <w:t xml:space="preserve">Position:  </w:t>
      </w:r>
      <w:r w:rsidR="00F801CE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F801CE">
        <w:rPr>
          <w:rFonts w:ascii="Arial" w:hAnsi="Arial" w:cs="Arial"/>
        </w:rPr>
        <w:instrText xml:space="preserve"> FORMTEXT </w:instrText>
      </w:r>
      <w:r w:rsidR="00F801CE">
        <w:rPr>
          <w:rFonts w:ascii="Arial" w:hAnsi="Arial" w:cs="Arial"/>
        </w:rPr>
      </w:r>
      <w:r w:rsidR="00F801CE">
        <w:rPr>
          <w:rFonts w:ascii="Arial" w:hAnsi="Arial" w:cs="Arial"/>
        </w:rPr>
        <w:fldChar w:fldCharType="separate"/>
      </w:r>
      <w:r w:rsidR="00F801CE">
        <w:rPr>
          <w:rFonts w:ascii="Arial" w:hAnsi="Arial" w:cs="Arial"/>
          <w:noProof/>
        </w:rPr>
        <w:t> </w:t>
      </w:r>
      <w:r w:rsidR="00F801CE">
        <w:rPr>
          <w:rFonts w:ascii="Arial" w:hAnsi="Arial" w:cs="Arial"/>
          <w:noProof/>
        </w:rPr>
        <w:t> </w:t>
      </w:r>
      <w:r w:rsidR="00F801CE">
        <w:rPr>
          <w:rFonts w:ascii="Arial" w:hAnsi="Arial" w:cs="Arial"/>
          <w:noProof/>
        </w:rPr>
        <w:t> </w:t>
      </w:r>
      <w:r w:rsidR="00F801CE">
        <w:rPr>
          <w:rFonts w:ascii="Arial" w:hAnsi="Arial" w:cs="Arial"/>
          <w:noProof/>
        </w:rPr>
        <w:t> </w:t>
      </w:r>
      <w:r w:rsidR="00F801CE">
        <w:rPr>
          <w:rFonts w:ascii="Arial" w:hAnsi="Arial" w:cs="Arial"/>
          <w:noProof/>
        </w:rPr>
        <w:t> </w:t>
      </w:r>
      <w:r w:rsidR="00F801CE">
        <w:rPr>
          <w:rFonts w:ascii="Arial" w:hAnsi="Arial" w:cs="Arial"/>
        </w:rPr>
        <w:fldChar w:fldCharType="end"/>
      </w:r>
      <w:bookmarkEnd w:id="14"/>
    </w:p>
    <w:p w14:paraId="2353AE6D" w14:textId="15B4D70E" w:rsidR="004C6BA1" w:rsidRDefault="004C6BA1" w:rsidP="004C6BA1">
      <w:pPr>
        <w:ind w:left="1440"/>
        <w:rPr>
          <w:rFonts w:cs="Arial"/>
        </w:rPr>
      </w:pPr>
      <w:r>
        <w:rPr>
          <w:rFonts w:cs="Arial"/>
        </w:rPr>
        <w:t>2.</w:t>
      </w:r>
      <w:r w:rsidR="00065DBE">
        <w:rPr>
          <w:rFonts w:cs="Arial"/>
        </w:rPr>
        <w:t xml:space="preserve"> </w:t>
      </w:r>
      <w:r w:rsidR="00F801CE">
        <w:rPr>
          <w:rFonts w:cs="Arial"/>
        </w:rPr>
        <w:t xml:space="preserve">Name:  </w:t>
      </w:r>
      <w:r w:rsidR="00065DB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065DBE">
        <w:rPr>
          <w:rFonts w:cs="Arial"/>
        </w:rPr>
        <w:instrText xml:space="preserve"> FORMTEXT </w:instrText>
      </w:r>
      <w:r w:rsidR="00065DBE">
        <w:rPr>
          <w:rFonts w:cs="Arial"/>
        </w:rPr>
      </w:r>
      <w:r w:rsidR="00065DBE">
        <w:rPr>
          <w:rFonts w:cs="Arial"/>
        </w:rPr>
        <w:fldChar w:fldCharType="separate"/>
      </w:r>
      <w:r w:rsidR="00065DBE">
        <w:rPr>
          <w:rFonts w:cs="Arial"/>
          <w:noProof/>
        </w:rPr>
        <w:t> </w:t>
      </w:r>
      <w:r w:rsidR="00065DBE">
        <w:rPr>
          <w:rFonts w:cs="Arial"/>
          <w:noProof/>
        </w:rPr>
        <w:t> </w:t>
      </w:r>
      <w:r w:rsidR="00065DBE">
        <w:rPr>
          <w:rFonts w:cs="Arial"/>
          <w:noProof/>
        </w:rPr>
        <w:t> </w:t>
      </w:r>
      <w:r w:rsidR="00065DBE">
        <w:rPr>
          <w:rFonts w:cs="Arial"/>
          <w:noProof/>
        </w:rPr>
        <w:t> </w:t>
      </w:r>
      <w:r w:rsidR="00065DBE">
        <w:rPr>
          <w:rFonts w:cs="Arial"/>
          <w:noProof/>
        </w:rPr>
        <w:t> </w:t>
      </w:r>
      <w:r w:rsidR="00065DBE">
        <w:rPr>
          <w:rFonts w:cs="Arial"/>
        </w:rPr>
        <w:fldChar w:fldCharType="end"/>
      </w:r>
      <w:bookmarkEnd w:id="15"/>
      <w:r w:rsidR="00F801CE">
        <w:rPr>
          <w:rFonts w:cs="Arial"/>
        </w:rPr>
        <w:t xml:space="preserve">  Position: </w:t>
      </w:r>
      <w:r w:rsidR="00F801CE"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="00F801CE">
        <w:rPr>
          <w:rFonts w:cs="Arial"/>
        </w:rPr>
        <w:instrText xml:space="preserve"> FORMTEXT </w:instrText>
      </w:r>
      <w:r w:rsidR="00F801CE">
        <w:rPr>
          <w:rFonts w:cs="Arial"/>
        </w:rPr>
      </w:r>
      <w:r w:rsidR="00F801CE">
        <w:rPr>
          <w:rFonts w:cs="Arial"/>
        </w:rPr>
        <w:fldChar w:fldCharType="separate"/>
      </w:r>
      <w:r w:rsidR="00F801CE">
        <w:rPr>
          <w:rFonts w:cs="Arial"/>
          <w:noProof/>
        </w:rPr>
        <w:t> </w:t>
      </w:r>
      <w:r w:rsidR="00F801CE">
        <w:rPr>
          <w:rFonts w:cs="Arial"/>
          <w:noProof/>
        </w:rPr>
        <w:t> </w:t>
      </w:r>
      <w:r w:rsidR="00F801CE">
        <w:rPr>
          <w:rFonts w:cs="Arial"/>
          <w:noProof/>
        </w:rPr>
        <w:t> </w:t>
      </w:r>
      <w:r w:rsidR="00F801CE">
        <w:rPr>
          <w:rFonts w:cs="Arial"/>
          <w:noProof/>
        </w:rPr>
        <w:t> </w:t>
      </w:r>
      <w:r w:rsidR="00F801CE">
        <w:rPr>
          <w:rFonts w:cs="Arial"/>
          <w:noProof/>
        </w:rPr>
        <w:t> </w:t>
      </w:r>
      <w:r w:rsidR="00F801CE">
        <w:rPr>
          <w:rFonts w:cs="Arial"/>
        </w:rPr>
        <w:fldChar w:fldCharType="end"/>
      </w:r>
      <w:bookmarkEnd w:id="16"/>
    </w:p>
    <w:p w14:paraId="4CD2768B" w14:textId="77777777" w:rsidR="00065DBE" w:rsidRDefault="00065DBE" w:rsidP="004C6BA1">
      <w:pPr>
        <w:ind w:left="1440"/>
        <w:rPr>
          <w:rFonts w:cs="Arial"/>
        </w:rPr>
      </w:pPr>
    </w:p>
    <w:p w14:paraId="6B849996" w14:textId="37F56D9D" w:rsidR="004C6BA1" w:rsidRDefault="004C6BA1" w:rsidP="004C6BA1">
      <w:pPr>
        <w:ind w:left="1440"/>
        <w:rPr>
          <w:rFonts w:cs="Arial"/>
        </w:rPr>
      </w:pPr>
      <w:r>
        <w:rPr>
          <w:rFonts w:cs="Arial"/>
        </w:rPr>
        <w:t>3</w:t>
      </w:r>
      <w:r w:rsidR="00065DBE">
        <w:rPr>
          <w:rFonts w:cs="Arial"/>
        </w:rPr>
        <w:t xml:space="preserve"> </w:t>
      </w:r>
      <w:r>
        <w:rPr>
          <w:rFonts w:cs="Arial"/>
        </w:rPr>
        <w:t>.</w:t>
      </w:r>
      <w:r w:rsidR="00F801CE">
        <w:rPr>
          <w:rFonts w:cs="Arial"/>
        </w:rPr>
        <w:t xml:space="preserve">Name:  </w:t>
      </w:r>
      <w:r w:rsidR="00065DBE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065DBE">
        <w:rPr>
          <w:rFonts w:cs="Arial"/>
        </w:rPr>
        <w:instrText xml:space="preserve"> FORMTEXT </w:instrText>
      </w:r>
      <w:r w:rsidR="00065DBE">
        <w:rPr>
          <w:rFonts w:cs="Arial"/>
        </w:rPr>
      </w:r>
      <w:r w:rsidR="00065DBE">
        <w:rPr>
          <w:rFonts w:cs="Arial"/>
        </w:rPr>
        <w:fldChar w:fldCharType="separate"/>
      </w:r>
      <w:r w:rsidR="00065DBE">
        <w:rPr>
          <w:rFonts w:cs="Arial"/>
          <w:noProof/>
        </w:rPr>
        <w:t> </w:t>
      </w:r>
      <w:r w:rsidR="00065DBE">
        <w:rPr>
          <w:rFonts w:cs="Arial"/>
          <w:noProof/>
        </w:rPr>
        <w:t> </w:t>
      </w:r>
      <w:r w:rsidR="00065DBE">
        <w:rPr>
          <w:rFonts w:cs="Arial"/>
          <w:noProof/>
        </w:rPr>
        <w:t> </w:t>
      </w:r>
      <w:r w:rsidR="00065DBE">
        <w:rPr>
          <w:rFonts w:cs="Arial"/>
          <w:noProof/>
        </w:rPr>
        <w:t> </w:t>
      </w:r>
      <w:r w:rsidR="00065DBE">
        <w:rPr>
          <w:rFonts w:cs="Arial"/>
          <w:noProof/>
        </w:rPr>
        <w:t> </w:t>
      </w:r>
      <w:r w:rsidR="00065DBE">
        <w:rPr>
          <w:rFonts w:cs="Arial"/>
        </w:rPr>
        <w:fldChar w:fldCharType="end"/>
      </w:r>
      <w:bookmarkEnd w:id="17"/>
      <w:r w:rsidR="00F801CE">
        <w:rPr>
          <w:rFonts w:cs="Arial"/>
        </w:rPr>
        <w:t xml:space="preserve">  Position:  </w:t>
      </w:r>
      <w:r w:rsidR="00F801CE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F801CE">
        <w:rPr>
          <w:rFonts w:cs="Arial"/>
        </w:rPr>
        <w:instrText xml:space="preserve"> FORMTEXT </w:instrText>
      </w:r>
      <w:r w:rsidR="00F801CE">
        <w:rPr>
          <w:rFonts w:cs="Arial"/>
        </w:rPr>
      </w:r>
      <w:r w:rsidR="00F801CE">
        <w:rPr>
          <w:rFonts w:cs="Arial"/>
        </w:rPr>
        <w:fldChar w:fldCharType="separate"/>
      </w:r>
      <w:r w:rsidR="00F801CE">
        <w:rPr>
          <w:rFonts w:cs="Arial"/>
          <w:noProof/>
        </w:rPr>
        <w:t> </w:t>
      </w:r>
      <w:r w:rsidR="00F801CE">
        <w:rPr>
          <w:rFonts w:cs="Arial"/>
          <w:noProof/>
        </w:rPr>
        <w:t> </w:t>
      </w:r>
      <w:r w:rsidR="00F801CE">
        <w:rPr>
          <w:rFonts w:cs="Arial"/>
          <w:noProof/>
        </w:rPr>
        <w:t> </w:t>
      </w:r>
      <w:r w:rsidR="00F801CE">
        <w:rPr>
          <w:rFonts w:cs="Arial"/>
          <w:noProof/>
        </w:rPr>
        <w:t> </w:t>
      </w:r>
      <w:r w:rsidR="00F801CE">
        <w:rPr>
          <w:rFonts w:cs="Arial"/>
          <w:noProof/>
        </w:rPr>
        <w:t> </w:t>
      </w:r>
      <w:r w:rsidR="00F801CE">
        <w:rPr>
          <w:rFonts w:cs="Arial"/>
        </w:rPr>
        <w:fldChar w:fldCharType="end"/>
      </w:r>
      <w:bookmarkEnd w:id="18"/>
    </w:p>
    <w:p w14:paraId="42DE348F" w14:textId="77777777" w:rsidR="004C6BA1" w:rsidRPr="004C6BA1" w:rsidRDefault="004C6BA1" w:rsidP="004C6BA1">
      <w:pPr>
        <w:ind w:left="1440"/>
        <w:rPr>
          <w:rFonts w:cs="Arial"/>
        </w:rPr>
      </w:pPr>
    </w:p>
    <w:p w14:paraId="762E7394" w14:textId="2E334E73" w:rsidR="003C64BE" w:rsidRPr="005C7E31" w:rsidRDefault="003C64BE" w:rsidP="00CE5F74">
      <w:pPr>
        <w:rPr>
          <w:rFonts w:cs="Arial"/>
        </w:rPr>
      </w:pPr>
    </w:p>
    <w:p w14:paraId="742D070B" w14:textId="5607968C" w:rsidR="005C7E31" w:rsidRPr="007410E2" w:rsidRDefault="002242C6" w:rsidP="005C7E31">
      <w:pPr>
        <w:rPr>
          <w:rFonts w:cs="Arial"/>
          <w:b/>
          <w:bCs/>
          <w:i/>
          <w:iCs/>
          <w:sz w:val="22"/>
          <w:szCs w:val="22"/>
        </w:rPr>
      </w:pPr>
      <w:r w:rsidRPr="005C7E31">
        <w:rPr>
          <w:rFonts w:cs="Arial"/>
          <w:b/>
        </w:rPr>
        <w:t xml:space="preserve">Military Support </w:t>
      </w:r>
      <w:r w:rsidR="004C6BA1" w:rsidRPr="005C7E31">
        <w:rPr>
          <w:rFonts w:cs="Arial"/>
          <w:b/>
        </w:rPr>
        <w:t>Activities</w:t>
      </w:r>
      <w:r w:rsidRPr="005C7E31">
        <w:rPr>
          <w:rFonts w:cs="Arial"/>
          <w:b/>
        </w:rPr>
        <w:t xml:space="preserve">: </w:t>
      </w:r>
      <w:r w:rsidRPr="005C7E31">
        <w:rPr>
          <w:rFonts w:cs="Arial"/>
        </w:rPr>
        <w:t xml:space="preserve">Purple Star </w:t>
      </w:r>
      <w:r w:rsidR="005C7E31" w:rsidRPr="005C7E31">
        <w:rPr>
          <w:rFonts w:cs="Arial"/>
        </w:rPr>
        <w:t>s</w:t>
      </w:r>
      <w:r w:rsidRPr="005C7E31">
        <w:rPr>
          <w:rFonts w:cs="Arial"/>
        </w:rPr>
        <w:t>chools must complete at least one of the following but are strongly encouraged to do more to show their support of military families. Please place an “</w:t>
      </w:r>
      <w:r w:rsidRPr="005C7E31">
        <w:rPr>
          <w:rFonts w:cs="Arial"/>
          <w:b/>
          <w:color w:val="365F91" w:themeColor="accent1" w:themeShade="BF"/>
        </w:rPr>
        <w:t>X</w:t>
      </w:r>
      <w:r w:rsidRPr="005C7E31">
        <w:rPr>
          <w:rFonts w:cs="Arial"/>
        </w:rPr>
        <w:t xml:space="preserve">” in each of the adjoining </w:t>
      </w:r>
      <w:r w:rsidRPr="00CE5F74">
        <w:rPr>
          <w:rFonts w:cs="Arial"/>
          <w:i/>
        </w:rPr>
        <w:t>Yes</w:t>
      </w:r>
      <w:r w:rsidR="005C7E31" w:rsidRPr="005C7E31">
        <w:rPr>
          <w:rFonts w:cs="Arial"/>
        </w:rPr>
        <w:t xml:space="preserve"> </w:t>
      </w:r>
      <w:r w:rsidRPr="005C7E31">
        <w:rPr>
          <w:rFonts w:cs="Arial"/>
        </w:rPr>
        <w:t xml:space="preserve">boxes if your school has completed the military support </w:t>
      </w:r>
      <w:r w:rsidR="00620D12" w:rsidRPr="005C7E31">
        <w:rPr>
          <w:rFonts w:cs="Arial"/>
        </w:rPr>
        <w:t>activities</w:t>
      </w:r>
      <w:r w:rsidRPr="005C7E31">
        <w:rPr>
          <w:rFonts w:cs="Arial"/>
        </w:rPr>
        <w:t xml:space="preserve"> described and</w:t>
      </w:r>
      <w:r w:rsidR="009F6E45" w:rsidRPr="005C7E31">
        <w:rPr>
          <w:rFonts w:cs="Arial"/>
        </w:rPr>
        <w:t>,</w:t>
      </w:r>
      <w:r w:rsidRPr="005C7E31">
        <w:rPr>
          <w:rFonts w:cs="Arial"/>
        </w:rPr>
        <w:t xml:space="preserve"> for each item, attach</w:t>
      </w:r>
      <w:r w:rsidR="009F6E45" w:rsidRPr="005C7E31">
        <w:rPr>
          <w:rFonts w:cs="Arial"/>
        </w:rPr>
        <w:t xml:space="preserve"> examples such as</w:t>
      </w:r>
      <w:r w:rsidRPr="005C7E31">
        <w:rPr>
          <w:rFonts w:cs="Arial"/>
        </w:rPr>
        <w:t xml:space="preserve"> pictures, videos, flyers</w:t>
      </w:r>
      <w:r w:rsidR="009F6E45" w:rsidRPr="005C7E31">
        <w:rPr>
          <w:rFonts w:cs="Arial"/>
        </w:rPr>
        <w:t xml:space="preserve"> or</w:t>
      </w:r>
      <w:r w:rsidRPr="005C7E31">
        <w:rPr>
          <w:rFonts w:cs="Arial"/>
        </w:rPr>
        <w:t xml:space="preserve"> </w:t>
      </w:r>
      <w:r w:rsidR="00620D12" w:rsidRPr="005C7E31">
        <w:rPr>
          <w:rFonts w:cs="Arial"/>
        </w:rPr>
        <w:t>web</w:t>
      </w:r>
      <w:r w:rsidRPr="005C7E31">
        <w:rPr>
          <w:rFonts w:cs="Arial"/>
        </w:rPr>
        <w:t xml:space="preserve">links with your application submission to </w:t>
      </w:r>
      <w:hyperlink r:id="rId12" w:history="1">
        <w:r w:rsidRPr="005C7E31">
          <w:rPr>
            <w:rStyle w:val="Hyperlink"/>
            <w:rFonts w:cs="Arial"/>
            <w:color w:val="365F91" w:themeColor="accent1" w:themeShade="BF"/>
          </w:rPr>
          <w:t>PurpleStar@education.ohio.gov</w:t>
        </w:r>
      </w:hyperlink>
      <w:r w:rsidRPr="005C7E31">
        <w:rPr>
          <w:rFonts w:cs="Arial"/>
          <w:color w:val="365F91" w:themeColor="accent1" w:themeShade="BF"/>
        </w:rPr>
        <w:t xml:space="preserve">. </w:t>
      </w:r>
    </w:p>
    <w:p w14:paraId="6F92F77A" w14:textId="6443ACE5" w:rsidR="005C7E31" w:rsidRPr="007410E2" w:rsidRDefault="005C7E31" w:rsidP="005C7E31">
      <w:pPr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br/>
      </w:r>
      <w:r w:rsidRPr="007410E2">
        <w:rPr>
          <w:rFonts w:cs="Arial"/>
          <w:b/>
          <w:bCs/>
          <w:i/>
          <w:iCs/>
          <w:sz w:val="22"/>
          <w:szCs w:val="22"/>
        </w:rPr>
        <w:t xml:space="preserve">Please do not send the information in a PDF or in a link to your Google Drive or </w:t>
      </w:r>
      <w:r>
        <w:rPr>
          <w:rFonts w:cs="Arial"/>
          <w:b/>
          <w:bCs/>
          <w:i/>
          <w:iCs/>
          <w:sz w:val="22"/>
          <w:szCs w:val="22"/>
        </w:rPr>
        <w:t xml:space="preserve">to </w:t>
      </w:r>
      <w:r w:rsidRPr="007410E2">
        <w:rPr>
          <w:rFonts w:cs="Arial"/>
          <w:b/>
          <w:bCs/>
          <w:i/>
          <w:iCs/>
          <w:sz w:val="22"/>
          <w:szCs w:val="22"/>
        </w:rPr>
        <w:t xml:space="preserve">other file </w:t>
      </w:r>
      <w:r>
        <w:rPr>
          <w:rFonts w:cs="Arial"/>
          <w:b/>
          <w:bCs/>
          <w:i/>
          <w:iCs/>
          <w:sz w:val="22"/>
          <w:szCs w:val="22"/>
        </w:rPr>
        <w:t>hosting</w:t>
      </w:r>
      <w:r w:rsidRPr="007410E2">
        <w:rPr>
          <w:rFonts w:cs="Arial"/>
          <w:b/>
          <w:bCs/>
          <w:i/>
          <w:iCs/>
          <w:sz w:val="22"/>
          <w:szCs w:val="22"/>
        </w:rPr>
        <w:t xml:space="preserve"> services</w:t>
      </w:r>
      <w:r>
        <w:rPr>
          <w:rFonts w:cs="Arial"/>
          <w:b/>
          <w:bCs/>
          <w:i/>
          <w:iCs/>
          <w:sz w:val="22"/>
          <w:szCs w:val="22"/>
        </w:rPr>
        <w:t>. T</w:t>
      </w:r>
      <w:r w:rsidRPr="007410E2">
        <w:rPr>
          <w:rFonts w:cs="Arial"/>
          <w:b/>
          <w:bCs/>
          <w:i/>
          <w:iCs/>
          <w:sz w:val="22"/>
          <w:szCs w:val="22"/>
        </w:rPr>
        <w:t>hese</w:t>
      </w:r>
      <w:r>
        <w:rPr>
          <w:rFonts w:cs="Arial"/>
          <w:b/>
          <w:bCs/>
          <w:i/>
          <w:iCs/>
          <w:sz w:val="22"/>
          <w:szCs w:val="22"/>
        </w:rPr>
        <w:t xml:space="preserve"> sites</w:t>
      </w:r>
      <w:r w:rsidRPr="007410E2">
        <w:rPr>
          <w:rFonts w:cs="Arial"/>
          <w:b/>
          <w:bCs/>
          <w:i/>
          <w:iCs/>
          <w:sz w:val="22"/>
          <w:szCs w:val="22"/>
        </w:rPr>
        <w:t xml:space="preserve"> are often </w:t>
      </w:r>
      <w:r>
        <w:rPr>
          <w:rFonts w:cs="Arial"/>
          <w:b/>
          <w:bCs/>
          <w:i/>
          <w:iCs/>
          <w:sz w:val="22"/>
          <w:szCs w:val="22"/>
        </w:rPr>
        <w:t>difficult</w:t>
      </w:r>
      <w:r w:rsidRPr="007410E2">
        <w:rPr>
          <w:rFonts w:cs="Arial"/>
          <w:b/>
          <w:bCs/>
          <w:i/>
          <w:iCs/>
          <w:sz w:val="22"/>
          <w:szCs w:val="22"/>
        </w:rPr>
        <w:t xml:space="preserve"> for reviewers to access.  </w:t>
      </w:r>
    </w:p>
    <w:p w14:paraId="590E2C0C" w14:textId="17BE99EA" w:rsidR="00065DBE" w:rsidRPr="005C7E31" w:rsidRDefault="00065DBE" w:rsidP="00CE5F74">
      <w:pPr>
        <w:pStyle w:val="ListParagraph"/>
        <w:rPr>
          <w:rFonts w:ascii="Arial" w:hAnsi="Arial" w:cs="Arial"/>
          <w:b/>
        </w:rPr>
      </w:pPr>
    </w:p>
    <w:p w14:paraId="272D871D" w14:textId="18A51943" w:rsidR="00065DBE" w:rsidRDefault="00065DBE" w:rsidP="00065DBE">
      <w:pPr>
        <w:rPr>
          <w:rFonts w:cs="Arial"/>
          <w:b/>
        </w:rPr>
      </w:pPr>
    </w:p>
    <w:p w14:paraId="10C6DBE3" w14:textId="1C178A38" w:rsidR="00065DBE" w:rsidRDefault="00065DBE" w:rsidP="00065DBE">
      <w:pPr>
        <w:rPr>
          <w:rFonts w:cs="Arial"/>
          <w:b/>
        </w:rPr>
      </w:pPr>
    </w:p>
    <w:p w14:paraId="4E1E4DFA" w14:textId="7136B365" w:rsidR="00065DBE" w:rsidRDefault="00065DBE" w:rsidP="00065DBE">
      <w:pPr>
        <w:rPr>
          <w:rFonts w:cs="Arial"/>
          <w:b/>
        </w:rPr>
      </w:pPr>
    </w:p>
    <w:p w14:paraId="5A8D0F25" w14:textId="6A89F09D" w:rsidR="00065DBE" w:rsidRDefault="00065DBE" w:rsidP="00065DBE">
      <w:pPr>
        <w:rPr>
          <w:rFonts w:cs="Arial"/>
          <w:b/>
        </w:rPr>
      </w:pPr>
    </w:p>
    <w:p w14:paraId="48E0AF12" w14:textId="4D8151B1" w:rsidR="00065DBE" w:rsidRDefault="00065DBE" w:rsidP="00065DBE">
      <w:pPr>
        <w:rPr>
          <w:rFonts w:cs="Arial"/>
          <w:b/>
        </w:rPr>
      </w:pPr>
    </w:p>
    <w:p w14:paraId="7527BF46" w14:textId="1AC147AA" w:rsidR="00065DBE" w:rsidRDefault="00065DBE" w:rsidP="00065DBE">
      <w:pPr>
        <w:rPr>
          <w:rFonts w:cs="Arial"/>
          <w:b/>
        </w:rPr>
      </w:pPr>
    </w:p>
    <w:p w14:paraId="03E70BB8" w14:textId="1E94697E" w:rsidR="00065DBE" w:rsidRDefault="00065DBE" w:rsidP="00065DBE">
      <w:pPr>
        <w:rPr>
          <w:rFonts w:cs="Arial"/>
          <w:b/>
        </w:rPr>
      </w:pPr>
    </w:p>
    <w:p w14:paraId="3CBD4FCA" w14:textId="77777777" w:rsidR="00065DBE" w:rsidRPr="00065DBE" w:rsidRDefault="00065DBE" w:rsidP="00065DBE">
      <w:pPr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XSpec="center" w:tblpY="300"/>
        <w:tblW w:w="0" w:type="auto"/>
        <w:tblLook w:val="04A0" w:firstRow="1" w:lastRow="0" w:firstColumn="1" w:lastColumn="0" w:noHBand="0" w:noVBand="1"/>
      </w:tblPr>
      <w:tblGrid>
        <w:gridCol w:w="8635"/>
        <w:gridCol w:w="1451"/>
      </w:tblGrid>
      <w:tr w:rsidR="002242C6" w:rsidRPr="008B3E00" w14:paraId="137829CF" w14:textId="77777777" w:rsidTr="00B3442B">
        <w:trPr>
          <w:trHeight w:val="350"/>
        </w:trPr>
        <w:tc>
          <w:tcPr>
            <w:tcW w:w="8635" w:type="dxa"/>
          </w:tcPr>
          <w:p w14:paraId="2EF2AB5F" w14:textId="035E4D52" w:rsidR="002242C6" w:rsidRPr="00AC0326" w:rsidRDefault="002242C6" w:rsidP="00B344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bookmarkStart w:id="19" w:name="_Hlk31788132"/>
            <w:r w:rsidRPr="00AC0326">
              <w:rPr>
                <w:rFonts w:ascii="Arial" w:hAnsi="Arial" w:cs="Arial"/>
                <w:b/>
                <w:szCs w:val="24"/>
              </w:rPr>
              <w:lastRenderedPageBreak/>
              <w:t xml:space="preserve">Military Support </w:t>
            </w:r>
            <w:r w:rsidR="004C6BA1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451" w:type="dxa"/>
          </w:tcPr>
          <w:p w14:paraId="2EA53893" w14:textId="77777777" w:rsidR="002242C6" w:rsidRPr="00AC0326" w:rsidRDefault="002242C6" w:rsidP="00B344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AC0326">
              <w:rPr>
                <w:rFonts w:ascii="Arial" w:hAnsi="Arial" w:cs="Arial"/>
                <w:b/>
                <w:szCs w:val="24"/>
              </w:rPr>
              <w:t>Yes</w:t>
            </w:r>
          </w:p>
        </w:tc>
      </w:tr>
      <w:tr w:rsidR="002242C6" w:rsidRPr="008B3E00" w14:paraId="25D5AE4E" w14:textId="77777777" w:rsidTr="00B3442B">
        <w:trPr>
          <w:trHeight w:val="692"/>
        </w:trPr>
        <w:tc>
          <w:tcPr>
            <w:tcW w:w="8635" w:type="dxa"/>
          </w:tcPr>
          <w:p w14:paraId="03E8ABD7" w14:textId="5B662109" w:rsidR="002242C6" w:rsidRPr="00AC0326" w:rsidRDefault="002242C6" w:rsidP="00B3442B">
            <w:pPr>
              <w:rPr>
                <w:rFonts w:cs="Arial"/>
                <w:szCs w:val="24"/>
              </w:rPr>
            </w:pPr>
            <w:r w:rsidRPr="008B3E00">
              <w:rPr>
                <w:rFonts w:cs="Arial"/>
              </w:rPr>
              <w:t xml:space="preserve">Professional development regarding special considerations for military students and </w:t>
            </w:r>
            <w:r w:rsidR="009F6E45">
              <w:rPr>
                <w:rFonts w:cs="Arial"/>
                <w:szCs w:val="24"/>
              </w:rPr>
              <w:t xml:space="preserve">their </w:t>
            </w:r>
            <w:r w:rsidRPr="008B3E00">
              <w:rPr>
                <w:rFonts w:cs="Arial"/>
              </w:rPr>
              <w:t>families was included during a staff meeting or workshop.</w:t>
            </w:r>
          </w:p>
          <w:p w14:paraId="10150F15" w14:textId="77777777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451" w:type="dxa"/>
          </w:tcPr>
          <w:p w14:paraId="12F0400B" w14:textId="77777777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AC032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C0326">
              <w:rPr>
                <w:rFonts w:ascii="Arial" w:hAnsi="Arial" w:cs="Arial"/>
                <w:szCs w:val="24"/>
              </w:rPr>
            </w:r>
            <w:r w:rsidRPr="00AC0326">
              <w:rPr>
                <w:rFonts w:ascii="Arial" w:hAnsi="Arial" w:cs="Arial"/>
                <w:szCs w:val="24"/>
              </w:rPr>
              <w:fldChar w:fldCharType="separate"/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</w:tc>
      </w:tr>
      <w:tr w:rsidR="002242C6" w:rsidRPr="008B3E00" w14:paraId="6AC02A10" w14:textId="77777777" w:rsidTr="00B3442B">
        <w:trPr>
          <w:trHeight w:val="692"/>
        </w:trPr>
        <w:tc>
          <w:tcPr>
            <w:tcW w:w="8635" w:type="dxa"/>
          </w:tcPr>
          <w:p w14:paraId="5B965F7B" w14:textId="4240E57C" w:rsidR="002242C6" w:rsidRPr="00AC0326" w:rsidRDefault="002242C6" w:rsidP="00CE5F74">
            <w:r w:rsidRPr="008B3E00">
              <w:rPr>
                <w:rFonts w:cs="Arial"/>
              </w:rPr>
              <w:t xml:space="preserve">The school board passed a resolution publicizing the school’s support for military students and families. </w:t>
            </w:r>
          </w:p>
        </w:tc>
        <w:tc>
          <w:tcPr>
            <w:tcW w:w="1451" w:type="dxa"/>
          </w:tcPr>
          <w:p w14:paraId="32D9DB55" w14:textId="77777777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32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C0326">
              <w:rPr>
                <w:rFonts w:ascii="Arial" w:hAnsi="Arial" w:cs="Arial"/>
                <w:szCs w:val="24"/>
              </w:rPr>
            </w:r>
            <w:r w:rsidRPr="00AC0326">
              <w:rPr>
                <w:rFonts w:ascii="Arial" w:hAnsi="Arial" w:cs="Arial"/>
                <w:szCs w:val="24"/>
              </w:rPr>
              <w:fldChar w:fldCharType="separate"/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242C6" w:rsidRPr="008B3E00" w14:paraId="7F57E3F3" w14:textId="77777777" w:rsidTr="00B3442B">
        <w:trPr>
          <w:trHeight w:val="683"/>
        </w:trPr>
        <w:tc>
          <w:tcPr>
            <w:tcW w:w="8635" w:type="dxa"/>
          </w:tcPr>
          <w:p w14:paraId="691A8E03" w14:textId="6A63491C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t>The school hosted an annual military friendly program</w:t>
            </w:r>
            <w:r w:rsidR="00EB5F17">
              <w:rPr>
                <w:rFonts w:ascii="Arial" w:hAnsi="Arial" w:cs="Arial"/>
                <w:szCs w:val="24"/>
              </w:rPr>
              <w:t xml:space="preserve"> or </w:t>
            </w:r>
            <w:r w:rsidRPr="00AC0326">
              <w:rPr>
                <w:rFonts w:ascii="Arial" w:hAnsi="Arial" w:cs="Arial"/>
                <w:szCs w:val="24"/>
              </w:rPr>
              <w:t>parade</w:t>
            </w:r>
            <w:r w:rsidR="00EB5F17">
              <w:rPr>
                <w:rFonts w:ascii="Arial" w:hAnsi="Arial" w:cs="Arial"/>
                <w:szCs w:val="24"/>
              </w:rPr>
              <w:t xml:space="preserve">. The program may have occurred on </w:t>
            </w:r>
            <w:r w:rsidRPr="00AC0326">
              <w:rPr>
                <w:rFonts w:ascii="Arial" w:hAnsi="Arial" w:cs="Arial"/>
                <w:szCs w:val="24"/>
              </w:rPr>
              <w:t>Memorial Day, Veterans Day</w:t>
            </w:r>
            <w:r w:rsidR="00EB5F17">
              <w:rPr>
                <w:rFonts w:ascii="Arial" w:hAnsi="Arial" w:cs="Arial"/>
                <w:szCs w:val="24"/>
              </w:rPr>
              <w:t xml:space="preserve"> or </w:t>
            </w:r>
            <w:r w:rsidRPr="00AC0326">
              <w:rPr>
                <w:rFonts w:ascii="Arial" w:hAnsi="Arial" w:cs="Arial"/>
                <w:szCs w:val="24"/>
              </w:rPr>
              <w:t>Patriot Day</w:t>
            </w:r>
            <w:r w:rsidR="00EB5F17">
              <w:rPr>
                <w:rFonts w:ascii="Arial" w:hAnsi="Arial" w:cs="Arial"/>
                <w:szCs w:val="24"/>
              </w:rPr>
              <w:t xml:space="preserve"> (9/11)</w:t>
            </w:r>
            <w:r w:rsidRPr="00AC032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51" w:type="dxa"/>
          </w:tcPr>
          <w:p w14:paraId="3AC70000" w14:textId="77777777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32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C0326">
              <w:rPr>
                <w:rFonts w:ascii="Arial" w:hAnsi="Arial" w:cs="Arial"/>
                <w:szCs w:val="24"/>
              </w:rPr>
            </w:r>
            <w:r w:rsidRPr="00AC0326">
              <w:rPr>
                <w:rFonts w:ascii="Arial" w:hAnsi="Arial" w:cs="Arial"/>
                <w:szCs w:val="24"/>
              </w:rPr>
              <w:fldChar w:fldCharType="separate"/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242C6" w:rsidRPr="008B3E00" w14:paraId="528AA00B" w14:textId="77777777" w:rsidTr="00B3442B">
        <w:trPr>
          <w:trHeight w:val="737"/>
        </w:trPr>
        <w:tc>
          <w:tcPr>
            <w:tcW w:w="8635" w:type="dxa"/>
          </w:tcPr>
          <w:p w14:paraId="69D0ED51" w14:textId="08591A7C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1C4D93">
              <w:rPr>
                <w:rFonts w:ascii="Arial" w:hAnsi="Arial" w:cs="Arial"/>
              </w:rPr>
              <w:t>The school has a public military display. The display is any public demonstration of military support</w:t>
            </w:r>
            <w:r w:rsidR="009670A7" w:rsidRPr="001C4D93">
              <w:rPr>
                <w:rFonts w:ascii="Arial" w:hAnsi="Arial" w:cs="Arial"/>
              </w:rPr>
              <w:t>,</w:t>
            </w:r>
            <w:r w:rsidRPr="001C4D93">
              <w:rPr>
                <w:rFonts w:ascii="Arial" w:hAnsi="Arial" w:cs="Arial"/>
              </w:rPr>
              <w:t xml:space="preserve"> such as a tribute wall for military</w:t>
            </w:r>
            <w:r w:rsidR="009670A7" w:rsidRPr="001C4D93">
              <w:rPr>
                <w:rFonts w:ascii="Arial" w:hAnsi="Arial" w:cs="Arial"/>
              </w:rPr>
              <w:t>-</w:t>
            </w:r>
            <w:r w:rsidRPr="001C4D93">
              <w:rPr>
                <w:rFonts w:ascii="Arial" w:hAnsi="Arial" w:cs="Arial"/>
              </w:rPr>
              <w:t xml:space="preserve">connected students and families, </w:t>
            </w:r>
            <w:r w:rsidR="00EB5F17" w:rsidRPr="001C4D93">
              <w:rPr>
                <w:rFonts w:ascii="Arial" w:hAnsi="Arial" w:cs="Arial"/>
              </w:rPr>
              <w:t xml:space="preserve">a </w:t>
            </w:r>
            <w:r w:rsidRPr="001C4D93">
              <w:rPr>
                <w:rFonts w:ascii="Arial" w:hAnsi="Arial" w:cs="Arial"/>
              </w:rPr>
              <w:t xml:space="preserve">memorial, </w:t>
            </w:r>
            <w:r w:rsidR="00EB5F17" w:rsidRPr="001C4D93">
              <w:rPr>
                <w:rFonts w:ascii="Arial" w:hAnsi="Arial" w:cs="Arial"/>
              </w:rPr>
              <w:t xml:space="preserve">a </w:t>
            </w:r>
            <w:r w:rsidRPr="001C4D93">
              <w:rPr>
                <w:rFonts w:ascii="Arial" w:hAnsi="Arial" w:cs="Arial"/>
              </w:rPr>
              <w:t xml:space="preserve">bulletin board, </w:t>
            </w:r>
            <w:r w:rsidR="00EB5F17" w:rsidRPr="001C4D93">
              <w:rPr>
                <w:rFonts w:ascii="Arial" w:hAnsi="Arial" w:cs="Arial"/>
              </w:rPr>
              <w:t xml:space="preserve">a </w:t>
            </w:r>
            <w:r w:rsidRPr="001C4D93">
              <w:rPr>
                <w:rFonts w:ascii="Arial" w:hAnsi="Arial" w:cs="Arial"/>
              </w:rPr>
              <w:t>special Purple Star room or other recognition of the military.</w:t>
            </w:r>
          </w:p>
        </w:tc>
        <w:tc>
          <w:tcPr>
            <w:tcW w:w="1451" w:type="dxa"/>
          </w:tcPr>
          <w:p w14:paraId="0F2D2900" w14:textId="77777777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32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C0326">
              <w:rPr>
                <w:rFonts w:ascii="Arial" w:hAnsi="Arial" w:cs="Arial"/>
                <w:szCs w:val="24"/>
              </w:rPr>
            </w:r>
            <w:r w:rsidRPr="00AC0326">
              <w:rPr>
                <w:rFonts w:ascii="Arial" w:hAnsi="Arial" w:cs="Arial"/>
                <w:szCs w:val="24"/>
              </w:rPr>
              <w:fldChar w:fldCharType="separate"/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242C6" w:rsidRPr="008B3E00" w14:paraId="6BAB2A76" w14:textId="77777777" w:rsidTr="00B3442B">
        <w:trPr>
          <w:trHeight w:val="440"/>
        </w:trPr>
        <w:tc>
          <w:tcPr>
            <w:tcW w:w="8635" w:type="dxa"/>
          </w:tcPr>
          <w:p w14:paraId="2B2AA4EF" w14:textId="77777777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t>The school hosts a military appreciation night at a sporting event.</w:t>
            </w:r>
          </w:p>
        </w:tc>
        <w:tc>
          <w:tcPr>
            <w:tcW w:w="1451" w:type="dxa"/>
          </w:tcPr>
          <w:p w14:paraId="1E061D9F" w14:textId="77777777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32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C0326">
              <w:rPr>
                <w:rFonts w:ascii="Arial" w:hAnsi="Arial" w:cs="Arial"/>
                <w:szCs w:val="24"/>
              </w:rPr>
            </w:r>
            <w:r w:rsidRPr="00AC0326">
              <w:rPr>
                <w:rFonts w:ascii="Arial" w:hAnsi="Arial" w:cs="Arial"/>
                <w:szCs w:val="24"/>
              </w:rPr>
              <w:fldChar w:fldCharType="separate"/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242C6" w:rsidRPr="008B3E00" w14:paraId="55D0DBC2" w14:textId="77777777" w:rsidTr="00B3442B">
        <w:trPr>
          <w:trHeight w:val="440"/>
        </w:trPr>
        <w:tc>
          <w:tcPr>
            <w:tcW w:w="8635" w:type="dxa"/>
          </w:tcPr>
          <w:p w14:paraId="2088D892" w14:textId="77777777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t>The school has special celebration activities for the Month of the Military Child in April.</w:t>
            </w:r>
          </w:p>
        </w:tc>
        <w:tc>
          <w:tcPr>
            <w:tcW w:w="1451" w:type="dxa"/>
          </w:tcPr>
          <w:p w14:paraId="3CE91B80" w14:textId="77777777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32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C0326">
              <w:rPr>
                <w:rFonts w:ascii="Arial" w:hAnsi="Arial" w:cs="Arial"/>
                <w:szCs w:val="24"/>
              </w:rPr>
            </w:r>
            <w:r w:rsidRPr="00AC0326">
              <w:rPr>
                <w:rFonts w:ascii="Arial" w:hAnsi="Arial" w:cs="Arial"/>
                <w:szCs w:val="24"/>
              </w:rPr>
              <w:fldChar w:fldCharType="separate"/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242C6" w:rsidRPr="008B3E00" w14:paraId="7EC8E442" w14:textId="77777777" w:rsidTr="00B3442B">
        <w:trPr>
          <w:trHeight w:val="530"/>
        </w:trPr>
        <w:tc>
          <w:tcPr>
            <w:tcW w:w="8635" w:type="dxa"/>
          </w:tcPr>
          <w:p w14:paraId="488B8EA6" w14:textId="454B9C4F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t>The school formed a military family committee or support groups for military</w:t>
            </w:r>
            <w:r w:rsidR="009670A7">
              <w:rPr>
                <w:rFonts w:ascii="Arial" w:hAnsi="Arial" w:cs="Arial"/>
                <w:szCs w:val="24"/>
              </w:rPr>
              <w:t>-</w:t>
            </w:r>
            <w:r w:rsidRPr="00AC0326">
              <w:rPr>
                <w:rFonts w:ascii="Arial" w:hAnsi="Arial" w:cs="Arial"/>
                <w:szCs w:val="24"/>
              </w:rPr>
              <w:t>connected students.</w:t>
            </w:r>
          </w:p>
        </w:tc>
        <w:tc>
          <w:tcPr>
            <w:tcW w:w="1451" w:type="dxa"/>
          </w:tcPr>
          <w:p w14:paraId="2CEC42BC" w14:textId="77777777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32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C0326">
              <w:rPr>
                <w:rFonts w:ascii="Arial" w:hAnsi="Arial" w:cs="Arial"/>
                <w:szCs w:val="24"/>
              </w:rPr>
            </w:r>
            <w:r w:rsidRPr="00AC0326">
              <w:rPr>
                <w:rFonts w:ascii="Arial" w:hAnsi="Arial" w:cs="Arial"/>
                <w:szCs w:val="24"/>
              </w:rPr>
              <w:fldChar w:fldCharType="separate"/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242C6" w:rsidRPr="008B3E00" w14:paraId="4E2FC8AC" w14:textId="77777777" w:rsidTr="00B3442B">
        <w:trPr>
          <w:trHeight w:val="530"/>
        </w:trPr>
        <w:tc>
          <w:tcPr>
            <w:tcW w:w="8635" w:type="dxa"/>
          </w:tcPr>
          <w:p w14:paraId="7BE9C07E" w14:textId="77777777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t>The school held fundraisers to support military veterans and active duty members.</w:t>
            </w:r>
          </w:p>
        </w:tc>
        <w:tc>
          <w:tcPr>
            <w:tcW w:w="1451" w:type="dxa"/>
          </w:tcPr>
          <w:p w14:paraId="518AA02D" w14:textId="77777777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32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C0326">
              <w:rPr>
                <w:rFonts w:ascii="Arial" w:hAnsi="Arial" w:cs="Arial"/>
                <w:szCs w:val="24"/>
              </w:rPr>
            </w:r>
            <w:r w:rsidRPr="00AC0326">
              <w:rPr>
                <w:rFonts w:ascii="Arial" w:hAnsi="Arial" w:cs="Arial"/>
                <w:szCs w:val="24"/>
              </w:rPr>
              <w:fldChar w:fldCharType="separate"/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242C6" w:rsidRPr="008B3E00" w14:paraId="0A264126" w14:textId="77777777" w:rsidTr="00B3442B">
        <w:trPr>
          <w:trHeight w:val="530"/>
        </w:trPr>
        <w:tc>
          <w:tcPr>
            <w:tcW w:w="8635" w:type="dxa"/>
          </w:tcPr>
          <w:p w14:paraId="1A323EA9" w14:textId="77777777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t xml:space="preserve">The school has a U.S. Army Junior Reserve Officer Training Corps (JROTC) program in place. </w:t>
            </w:r>
          </w:p>
        </w:tc>
        <w:tc>
          <w:tcPr>
            <w:tcW w:w="1451" w:type="dxa"/>
          </w:tcPr>
          <w:p w14:paraId="149A9A83" w14:textId="77777777" w:rsidR="002242C6" w:rsidRPr="00AC0326" w:rsidRDefault="002242C6" w:rsidP="00B3442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AC0326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32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C0326">
              <w:rPr>
                <w:rFonts w:ascii="Arial" w:hAnsi="Arial" w:cs="Arial"/>
                <w:szCs w:val="24"/>
              </w:rPr>
            </w:r>
            <w:r w:rsidRPr="00AC0326">
              <w:rPr>
                <w:rFonts w:ascii="Arial" w:hAnsi="Arial" w:cs="Arial"/>
                <w:szCs w:val="24"/>
              </w:rPr>
              <w:fldChar w:fldCharType="separate"/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noProof/>
                <w:szCs w:val="24"/>
              </w:rPr>
              <w:t> </w:t>
            </w:r>
            <w:r w:rsidRPr="00AC0326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bookmarkEnd w:id="19"/>
    <w:p w14:paraId="789E1310" w14:textId="77777777" w:rsidR="002242C6" w:rsidRDefault="002242C6" w:rsidP="002242C6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634E38DB" w14:textId="77777777" w:rsidR="002242C6" w:rsidRDefault="002242C6" w:rsidP="002242C6">
      <w:pPr>
        <w:pStyle w:val="ListParagraph"/>
        <w:rPr>
          <w:rFonts w:ascii="Arial" w:hAnsi="Arial" w:cs="Arial"/>
          <w:b/>
        </w:rPr>
      </w:pPr>
    </w:p>
    <w:p w14:paraId="472F742B" w14:textId="3D6C58AA" w:rsidR="002242C6" w:rsidRPr="00277641" w:rsidRDefault="002242C6" w:rsidP="002242C6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</w:t>
      </w:r>
      <w:r w:rsidR="004D72C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Appropriate Supports: </w:t>
      </w:r>
      <w:r>
        <w:rPr>
          <w:rFonts w:ascii="Arial" w:hAnsi="Arial" w:cs="Arial"/>
        </w:rPr>
        <w:t xml:space="preserve">Explain how the activities you conduct in support of military families are age appropriate for the students in your building? </w:t>
      </w:r>
      <w:r w:rsidRPr="003D35A5">
        <w:rPr>
          <w:rFonts w:ascii="Arial" w:hAnsi="Arial" w:cs="Arial"/>
        </w:rPr>
        <w:t>(40 words</w:t>
      </w:r>
      <w:r w:rsidR="004D72C6">
        <w:rPr>
          <w:rFonts w:ascii="Arial" w:hAnsi="Arial" w:cs="Arial"/>
        </w:rPr>
        <w:t xml:space="preserve"> minimum</w:t>
      </w:r>
      <w:r w:rsidRPr="003D35A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B500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500D">
        <w:rPr>
          <w:rFonts w:ascii="Arial" w:hAnsi="Arial" w:cs="Arial"/>
          <w:sz w:val="24"/>
          <w:szCs w:val="24"/>
        </w:rPr>
        <w:instrText xml:space="preserve"> FORMTEXT </w:instrText>
      </w:r>
      <w:r w:rsidRPr="000B500D">
        <w:rPr>
          <w:rFonts w:ascii="Arial" w:hAnsi="Arial" w:cs="Arial"/>
          <w:sz w:val="24"/>
          <w:szCs w:val="24"/>
        </w:rPr>
      </w:r>
      <w:r w:rsidRPr="000B500D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B500D">
        <w:rPr>
          <w:rFonts w:ascii="Arial" w:hAnsi="Arial" w:cs="Arial"/>
          <w:sz w:val="24"/>
          <w:szCs w:val="24"/>
        </w:rPr>
        <w:fldChar w:fldCharType="end"/>
      </w:r>
    </w:p>
    <w:p w14:paraId="2E12CF92" w14:textId="77777777" w:rsidR="00426B82" w:rsidRDefault="00426B82" w:rsidP="002242C6">
      <w:pPr>
        <w:rPr>
          <w:rFonts w:cs="Arial"/>
          <w:b/>
          <w:i/>
          <w:sz w:val="22"/>
          <w:szCs w:val="22"/>
        </w:rPr>
      </w:pPr>
    </w:p>
    <w:p w14:paraId="46541D1C" w14:textId="28794E99" w:rsidR="002242C6" w:rsidRPr="00AC0326" w:rsidRDefault="002242C6" w:rsidP="002242C6">
      <w:pPr>
        <w:rPr>
          <w:rFonts w:cs="Arial"/>
          <w:b/>
          <w:i/>
          <w:sz w:val="22"/>
          <w:szCs w:val="22"/>
        </w:rPr>
      </w:pPr>
      <w:r w:rsidRPr="00F801CE">
        <w:rPr>
          <w:rFonts w:cs="Arial"/>
          <w:b/>
          <w:iCs/>
          <w:sz w:val="22"/>
          <w:szCs w:val="22"/>
        </w:rPr>
        <w:t>I hereby certify the above statements are unique to my school and true to the best of my knowledge. I understand that a false or inauthentic statement may disqualify my application.</w:t>
      </w:r>
      <w:r w:rsidRPr="00AC0326">
        <w:rPr>
          <w:rFonts w:cs="Arial"/>
          <w:b/>
          <w:i/>
          <w:sz w:val="22"/>
          <w:szCs w:val="22"/>
        </w:rPr>
        <w:t xml:space="preserve"> </w:t>
      </w:r>
      <w:r w:rsidR="00426B82">
        <w:rPr>
          <w:rFonts w:cs="Arial"/>
          <w:b/>
          <w:i/>
          <w:sz w:val="22"/>
          <w:szCs w:val="22"/>
        </w:rPr>
        <w:t xml:space="preserve">Please note that an electronic signature is acceptable for this application. </w:t>
      </w:r>
    </w:p>
    <w:p w14:paraId="7105AD15" w14:textId="77777777" w:rsidR="002242C6" w:rsidRPr="00AC0326" w:rsidRDefault="002242C6" w:rsidP="002242C6">
      <w:pPr>
        <w:rPr>
          <w:rFonts w:cs="Arial"/>
          <w:sz w:val="22"/>
          <w:szCs w:val="22"/>
        </w:rPr>
      </w:pPr>
    </w:p>
    <w:p w14:paraId="23ED929E" w14:textId="46B3C010" w:rsidR="002242C6" w:rsidRPr="00AC0326" w:rsidRDefault="002242C6" w:rsidP="002242C6">
      <w:pPr>
        <w:rPr>
          <w:rFonts w:cs="Arial"/>
          <w:sz w:val="22"/>
          <w:szCs w:val="22"/>
        </w:rPr>
      </w:pPr>
      <w:r w:rsidRPr="00AC0326">
        <w:rPr>
          <w:rFonts w:cs="Arial"/>
          <w:sz w:val="22"/>
          <w:szCs w:val="22"/>
        </w:rPr>
        <w:t>Name:</w:t>
      </w:r>
      <w:r w:rsidRPr="00AC0326">
        <w:rPr>
          <w:rFonts w:cs="Arial"/>
          <w:sz w:val="22"/>
          <w:szCs w:val="22"/>
        </w:rPr>
        <w:tab/>
      </w:r>
      <w:r w:rsidR="00426B82">
        <w:rPr>
          <w:rFonts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426B82">
        <w:rPr>
          <w:rFonts w:cs="Arial"/>
          <w:sz w:val="22"/>
          <w:szCs w:val="22"/>
        </w:rPr>
        <w:instrText xml:space="preserve"> FORMTEXT </w:instrText>
      </w:r>
      <w:r w:rsidR="00426B82">
        <w:rPr>
          <w:rFonts w:cs="Arial"/>
          <w:sz w:val="22"/>
          <w:szCs w:val="22"/>
        </w:rPr>
      </w:r>
      <w:r w:rsidR="00426B82">
        <w:rPr>
          <w:rFonts w:cs="Arial"/>
          <w:sz w:val="22"/>
          <w:szCs w:val="22"/>
        </w:rPr>
        <w:fldChar w:fldCharType="separate"/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sz w:val="22"/>
          <w:szCs w:val="22"/>
        </w:rPr>
        <w:fldChar w:fldCharType="end"/>
      </w:r>
      <w:bookmarkEnd w:id="21"/>
      <w:r w:rsidRPr="00AC0326">
        <w:rPr>
          <w:rFonts w:cs="Arial"/>
          <w:sz w:val="22"/>
          <w:szCs w:val="22"/>
        </w:rPr>
        <w:tab/>
      </w:r>
      <w:r w:rsidRPr="00AC0326">
        <w:rPr>
          <w:rFonts w:cs="Arial"/>
          <w:sz w:val="22"/>
          <w:szCs w:val="22"/>
        </w:rPr>
        <w:tab/>
      </w:r>
      <w:r w:rsidR="00426B82">
        <w:rPr>
          <w:rFonts w:cs="Arial"/>
          <w:sz w:val="22"/>
          <w:szCs w:val="22"/>
        </w:rPr>
        <w:t xml:space="preserve">Position: </w:t>
      </w:r>
      <w:r w:rsidR="00426B82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="00426B82">
        <w:rPr>
          <w:rFonts w:cs="Arial"/>
          <w:sz w:val="22"/>
          <w:szCs w:val="22"/>
        </w:rPr>
        <w:instrText xml:space="preserve"> FORMTEXT </w:instrText>
      </w:r>
      <w:r w:rsidR="00426B82">
        <w:rPr>
          <w:rFonts w:cs="Arial"/>
          <w:sz w:val="22"/>
          <w:szCs w:val="22"/>
        </w:rPr>
      </w:r>
      <w:r w:rsidR="00426B82">
        <w:rPr>
          <w:rFonts w:cs="Arial"/>
          <w:sz w:val="22"/>
          <w:szCs w:val="22"/>
        </w:rPr>
        <w:fldChar w:fldCharType="separate"/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sz w:val="22"/>
          <w:szCs w:val="22"/>
        </w:rPr>
        <w:fldChar w:fldCharType="end"/>
      </w:r>
      <w:bookmarkEnd w:id="22"/>
      <w:r w:rsidR="00426B82">
        <w:rPr>
          <w:rFonts w:cs="Arial"/>
          <w:sz w:val="22"/>
          <w:szCs w:val="22"/>
        </w:rPr>
        <w:tab/>
      </w:r>
      <w:r w:rsidR="00426B82">
        <w:rPr>
          <w:rFonts w:cs="Arial"/>
          <w:sz w:val="22"/>
          <w:szCs w:val="22"/>
        </w:rPr>
        <w:tab/>
      </w:r>
      <w:r w:rsidR="00426B82">
        <w:rPr>
          <w:rFonts w:cs="Arial"/>
          <w:sz w:val="22"/>
          <w:szCs w:val="22"/>
        </w:rPr>
        <w:tab/>
      </w:r>
      <w:r w:rsidRPr="00AC0326">
        <w:rPr>
          <w:rFonts w:cs="Arial"/>
          <w:sz w:val="22"/>
          <w:szCs w:val="22"/>
        </w:rPr>
        <w:t xml:space="preserve">Date: </w:t>
      </w:r>
      <w:r w:rsidR="00426B82">
        <w:rPr>
          <w:rFonts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426B82">
        <w:rPr>
          <w:rFonts w:cs="Arial"/>
          <w:sz w:val="22"/>
          <w:szCs w:val="22"/>
        </w:rPr>
        <w:instrText xml:space="preserve"> FORMTEXT </w:instrText>
      </w:r>
      <w:r w:rsidR="00426B82">
        <w:rPr>
          <w:rFonts w:cs="Arial"/>
          <w:sz w:val="22"/>
          <w:szCs w:val="22"/>
        </w:rPr>
      </w:r>
      <w:r w:rsidR="00426B82">
        <w:rPr>
          <w:rFonts w:cs="Arial"/>
          <w:sz w:val="22"/>
          <w:szCs w:val="22"/>
        </w:rPr>
        <w:fldChar w:fldCharType="separate"/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noProof/>
          <w:sz w:val="22"/>
          <w:szCs w:val="22"/>
        </w:rPr>
        <w:t> </w:t>
      </w:r>
      <w:r w:rsidR="00426B82">
        <w:rPr>
          <w:rFonts w:cs="Arial"/>
          <w:sz w:val="22"/>
          <w:szCs w:val="22"/>
        </w:rPr>
        <w:fldChar w:fldCharType="end"/>
      </w:r>
      <w:bookmarkEnd w:id="23"/>
    </w:p>
    <w:p w14:paraId="49A967CC" w14:textId="77777777" w:rsidR="003C64BE" w:rsidRDefault="003C64BE" w:rsidP="002242C6">
      <w:pPr>
        <w:rPr>
          <w:rFonts w:cs="Arial"/>
          <w:b/>
          <w:sz w:val="22"/>
          <w:szCs w:val="22"/>
        </w:rPr>
      </w:pPr>
    </w:p>
    <w:p w14:paraId="2895963E" w14:textId="77777777" w:rsidR="00426B82" w:rsidRDefault="00426B82" w:rsidP="002242C6">
      <w:pPr>
        <w:rPr>
          <w:rFonts w:cs="Arial"/>
          <w:b/>
          <w:sz w:val="22"/>
          <w:szCs w:val="22"/>
        </w:rPr>
      </w:pPr>
    </w:p>
    <w:p w14:paraId="16886D97" w14:textId="78DBF010" w:rsidR="002242C6" w:rsidRPr="00AC0326" w:rsidRDefault="002242C6" w:rsidP="002242C6">
      <w:pPr>
        <w:rPr>
          <w:rFonts w:cs="Arial"/>
          <w:b/>
          <w:sz w:val="22"/>
          <w:szCs w:val="22"/>
        </w:rPr>
      </w:pPr>
      <w:r w:rsidRPr="00AC0326">
        <w:rPr>
          <w:rFonts w:cs="Arial"/>
          <w:b/>
          <w:sz w:val="22"/>
          <w:szCs w:val="22"/>
        </w:rPr>
        <w:t>Accessing the Military Children in Ohio’s Schools professional development course:</w:t>
      </w:r>
    </w:p>
    <w:p w14:paraId="314A1102" w14:textId="77777777" w:rsidR="002242C6" w:rsidRPr="00AC0326" w:rsidRDefault="002242C6" w:rsidP="002242C6">
      <w:pPr>
        <w:rPr>
          <w:rFonts w:cs="Arial"/>
          <w:b/>
          <w:sz w:val="22"/>
          <w:szCs w:val="22"/>
        </w:rPr>
      </w:pPr>
    </w:p>
    <w:p w14:paraId="0AE10636" w14:textId="0C378357" w:rsidR="002242C6" w:rsidRPr="00AC0326" w:rsidRDefault="002242C6" w:rsidP="002242C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C0326">
        <w:rPr>
          <w:rFonts w:ascii="Arial" w:hAnsi="Arial" w:cs="Arial"/>
        </w:rPr>
        <w:t>Log in</w:t>
      </w:r>
      <w:r w:rsidR="00910760">
        <w:rPr>
          <w:rFonts w:ascii="Arial" w:hAnsi="Arial" w:cs="Arial"/>
        </w:rPr>
        <w:t xml:space="preserve"> </w:t>
      </w:r>
      <w:r w:rsidRPr="00AC0326">
        <w:rPr>
          <w:rFonts w:ascii="Arial" w:hAnsi="Arial" w:cs="Arial"/>
        </w:rPr>
        <w:t>to</w:t>
      </w:r>
      <w:r w:rsidR="00910760">
        <w:rPr>
          <w:rFonts w:ascii="Arial" w:hAnsi="Arial" w:cs="Arial"/>
        </w:rPr>
        <w:t xml:space="preserve"> the</w:t>
      </w:r>
      <w:r w:rsidRPr="00AC0326">
        <w:rPr>
          <w:rFonts w:ascii="Arial" w:hAnsi="Arial" w:cs="Arial"/>
        </w:rPr>
        <w:t xml:space="preserve"> </w:t>
      </w:r>
      <w:hyperlink r:id="rId13" w:history="1">
        <w:r w:rsidR="003C64BE" w:rsidRPr="00092A7E">
          <w:rPr>
            <w:rStyle w:val="Hyperlink"/>
            <w:rFonts w:ascii="Arial" w:hAnsi="Arial" w:cs="Arial"/>
          </w:rPr>
          <w:t>OH</w:t>
        </w:r>
        <w:r w:rsidR="003C64BE" w:rsidRPr="00092A7E">
          <w:rPr>
            <w:rStyle w:val="Hyperlink"/>
            <w:rFonts w:ascii="Calibri" w:hAnsi="Calibri" w:cs="Calibri"/>
          </w:rPr>
          <w:t>│</w:t>
        </w:r>
        <w:r w:rsidR="003C64BE" w:rsidRPr="00092A7E">
          <w:rPr>
            <w:rStyle w:val="Hyperlink"/>
            <w:rFonts w:ascii="Arial" w:hAnsi="Arial" w:cs="Arial"/>
          </w:rPr>
          <w:t xml:space="preserve">ID </w:t>
        </w:r>
        <w:r w:rsidR="00910760" w:rsidRPr="00092A7E">
          <w:rPr>
            <w:rStyle w:val="Hyperlink"/>
            <w:rFonts w:ascii="Arial" w:hAnsi="Arial" w:cs="Arial"/>
          </w:rPr>
          <w:t>portal</w:t>
        </w:r>
      </w:hyperlink>
      <w:r w:rsidR="00910760">
        <w:rPr>
          <w:rFonts w:ascii="Arial" w:hAnsi="Arial" w:cs="Arial"/>
        </w:rPr>
        <w:t xml:space="preserve"> on the </w:t>
      </w:r>
      <w:r w:rsidR="00910760" w:rsidRPr="00910760">
        <w:rPr>
          <w:rFonts w:ascii="Arial" w:hAnsi="Arial" w:cs="Arial"/>
        </w:rPr>
        <w:t>Ohio Department of Education</w:t>
      </w:r>
      <w:r w:rsidR="00910760">
        <w:rPr>
          <w:rFonts w:ascii="Arial" w:hAnsi="Arial" w:cs="Arial"/>
        </w:rPr>
        <w:t>’s website.</w:t>
      </w:r>
    </w:p>
    <w:p w14:paraId="75B7FC9D" w14:textId="77777777" w:rsidR="002242C6" w:rsidRPr="00AC0326" w:rsidRDefault="002242C6" w:rsidP="002242C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C0326">
        <w:rPr>
          <w:rFonts w:ascii="Arial" w:hAnsi="Arial" w:cs="Arial"/>
        </w:rPr>
        <w:t>Click on the Course Catalogue link near the top right side of the screen.</w:t>
      </w:r>
    </w:p>
    <w:p w14:paraId="2E62F950" w14:textId="77777777" w:rsidR="002242C6" w:rsidRPr="00AC0326" w:rsidRDefault="002242C6" w:rsidP="002242C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C0326">
        <w:rPr>
          <w:rFonts w:ascii="Arial" w:hAnsi="Arial" w:cs="Arial"/>
        </w:rPr>
        <w:t>The course titles and descriptions will appear in the tiles.</w:t>
      </w:r>
    </w:p>
    <w:p w14:paraId="260349A8" w14:textId="0107B031" w:rsidR="002242C6" w:rsidRPr="00AC0326" w:rsidRDefault="002242C6" w:rsidP="002242C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C0326">
        <w:rPr>
          <w:rFonts w:ascii="Arial" w:hAnsi="Arial" w:cs="Arial"/>
        </w:rPr>
        <w:t>Click on the course titled Military Children in Ohio’s Schools to enroll in the course.</w:t>
      </w:r>
    </w:p>
    <w:p w14:paraId="558D4786" w14:textId="370A73C1" w:rsidR="002242C6" w:rsidRPr="00D90658" w:rsidRDefault="002242C6" w:rsidP="002242C6">
      <w:pPr>
        <w:rPr>
          <w:rFonts w:cs="Arial"/>
          <w:i/>
          <w:sz w:val="20"/>
        </w:rPr>
      </w:pPr>
      <w:r w:rsidRPr="00D90658">
        <w:rPr>
          <w:rFonts w:cs="Arial"/>
          <w:i/>
          <w:sz w:val="20"/>
        </w:rPr>
        <w:t xml:space="preserve">Disclaimer: You will receive an email confirmation within </w:t>
      </w:r>
      <w:r w:rsidR="00092A7E">
        <w:rPr>
          <w:rFonts w:cs="Arial"/>
          <w:i/>
          <w:sz w:val="20"/>
        </w:rPr>
        <w:t>one to three</w:t>
      </w:r>
      <w:r w:rsidRPr="00D90658">
        <w:rPr>
          <w:rFonts w:cs="Arial"/>
          <w:i/>
          <w:sz w:val="20"/>
        </w:rPr>
        <w:t xml:space="preserve"> business days </w:t>
      </w:r>
      <w:r w:rsidR="00092A7E">
        <w:rPr>
          <w:rFonts w:cs="Arial"/>
          <w:i/>
          <w:sz w:val="20"/>
        </w:rPr>
        <w:t>acknowledging receipt of</w:t>
      </w:r>
      <w:r w:rsidRPr="00D90658">
        <w:rPr>
          <w:rFonts w:cs="Arial"/>
          <w:i/>
          <w:sz w:val="20"/>
        </w:rPr>
        <w:t xml:space="preserve"> your application. If you do not receive a confirmation email, please resubmit. </w:t>
      </w:r>
    </w:p>
    <w:p w14:paraId="27FDC908" w14:textId="77777777" w:rsidR="002242C6" w:rsidRDefault="002242C6" w:rsidP="002242C6">
      <w:pPr>
        <w:rPr>
          <w:rFonts w:cs="Arial"/>
          <w:i/>
          <w:sz w:val="20"/>
        </w:rPr>
      </w:pPr>
    </w:p>
    <w:p w14:paraId="113CD4D4" w14:textId="67AE444D" w:rsidR="00600C8B" w:rsidRPr="002242C6" w:rsidRDefault="00600C8B" w:rsidP="002242C6"/>
    <w:sectPr w:rsidR="00600C8B" w:rsidRPr="002242C6" w:rsidSect="00D90658">
      <w:headerReference w:type="default" r:id="rId14"/>
      <w:footerReference w:type="default" r:id="rId15"/>
      <w:headerReference w:type="first" r:id="rId16"/>
      <w:pgSz w:w="12240" w:h="15840"/>
      <w:pgMar w:top="1350" w:right="720" w:bottom="1260" w:left="720" w:header="0" w:footer="5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E8345" w14:textId="77777777" w:rsidR="003A48B7" w:rsidRDefault="003A48B7">
      <w:r>
        <w:separator/>
      </w:r>
    </w:p>
  </w:endnote>
  <w:endnote w:type="continuationSeparator" w:id="0">
    <w:p w14:paraId="36BF0107" w14:textId="77777777" w:rsidR="003A48B7" w:rsidRDefault="003A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D4DC" w14:textId="1D29863F" w:rsidR="00954D4B" w:rsidRPr="00DC3EAA" w:rsidRDefault="008B3E00" w:rsidP="00DC3E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CD4DF" wp14:editId="4F093E81">
              <wp:simplePos x="0" y="0"/>
              <wp:positionH relativeFrom="column">
                <wp:posOffset>-60960</wp:posOffset>
              </wp:positionH>
              <wp:positionV relativeFrom="paragraph">
                <wp:posOffset>-127000</wp:posOffset>
              </wp:positionV>
              <wp:extent cx="4343400" cy="347345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CD4E4" w14:textId="48B648EB" w:rsidR="00954D4B" w:rsidRPr="00AC0326" w:rsidRDefault="00382DD1" w:rsidP="00AC0326">
                          <w:pPr>
                            <w:pStyle w:val="Footer"/>
                            <w:jc w:val="both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AC0326">
                            <w:rPr>
                              <w:b/>
                              <w:color w:val="FFFFFF" w:themeColor="background1"/>
                              <w:sz w:val="18"/>
                            </w:rPr>
                            <w:t>PAGE</w:t>
                          </w:r>
                          <w:r w:rsidR="007B7850" w:rsidRPr="00AC0326">
                            <w:rPr>
                              <w:b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="007B7850" w:rsidRPr="00AC0326">
                            <w:rPr>
                              <w:b/>
                              <w:color w:val="FFFFFF" w:themeColor="background1"/>
                              <w:sz w:val="18"/>
                            </w:rPr>
                            <w:fldChar w:fldCharType="begin"/>
                          </w:r>
                          <w:r w:rsidR="007B7850" w:rsidRPr="00AC0326">
                            <w:rPr>
                              <w:b/>
                              <w:color w:val="FFFFFF" w:themeColor="background1"/>
                              <w:sz w:val="18"/>
                            </w:rPr>
                            <w:instrText xml:space="preserve"> PAGE   \* MERGEFORMAT </w:instrText>
                          </w:r>
                          <w:r w:rsidR="007B7850" w:rsidRPr="00AC0326">
                            <w:rPr>
                              <w:b/>
                              <w:color w:val="FFFFFF" w:themeColor="background1"/>
                              <w:sz w:val="18"/>
                            </w:rPr>
                            <w:fldChar w:fldCharType="separate"/>
                          </w:r>
                          <w:r w:rsidR="00BA6A9C">
                            <w:rPr>
                              <w:b/>
                              <w:noProof/>
                              <w:color w:val="FFFFFF" w:themeColor="background1"/>
                              <w:sz w:val="18"/>
                            </w:rPr>
                            <w:t>4</w:t>
                          </w:r>
                          <w:r w:rsidR="007B7850" w:rsidRPr="00AC0326">
                            <w:rPr>
                              <w:b/>
                              <w:noProof/>
                              <w:color w:val="FFFFFF" w:themeColor="background1"/>
                              <w:sz w:val="18"/>
                            </w:rPr>
                            <w:fldChar w:fldCharType="end"/>
                          </w:r>
                          <w:r w:rsidRPr="00AC0326">
                            <w:rPr>
                              <w:color w:val="FFFFFF" w:themeColor="background1"/>
                              <w:sz w:val="18"/>
                            </w:rPr>
                            <w:t xml:space="preserve"> | </w:t>
                          </w:r>
                          <w:r w:rsidR="002242C6" w:rsidRPr="00AC0326">
                            <w:rPr>
                              <w:color w:val="FFFFFF" w:themeColor="background1"/>
                              <w:sz w:val="18"/>
                            </w:rPr>
                            <w:t>Purple Star Designation Application</w:t>
                          </w:r>
                          <w:r w:rsidR="00954D4B" w:rsidRPr="00AC0326">
                            <w:rPr>
                              <w:color w:val="FFFFFF" w:themeColor="background1"/>
                              <w:sz w:val="18"/>
                            </w:rPr>
                            <w:t xml:space="preserve"> | </w:t>
                          </w:r>
                          <w:r w:rsidR="001C4D93">
                            <w:rPr>
                              <w:color w:val="FFFFFF" w:themeColor="background1"/>
                              <w:sz w:val="18"/>
                            </w:rPr>
                            <w:t>February 2020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CD4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8pt;margin-top:-10pt;width:342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" filled="f" stroked="f">
              <v:textbox inset=",7.2pt,,7.2pt">
                <w:txbxContent>
                  <w:p w14:paraId="113CD4E4" w14:textId="48B648EB" w:rsidR="00954D4B" w:rsidRPr="00AC0326" w:rsidRDefault="00382DD1" w:rsidP="00AC0326">
                    <w:pPr>
                      <w:pStyle w:val="Footer"/>
                      <w:jc w:val="both"/>
                      <w:rPr>
                        <w:color w:val="FFFFFF" w:themeColor="background1"/>
                        <w:sz w:val="18"/>
                      </w:rPr>
                    </w:pPr>
                    <w:r w:rsidRPr="00AC0326">
                      <w:rPr>
                        <w:b/>
                        <w:color w:val="FFFFFF" w:themeColor="background1"/>
                        <w:sz w:val="18"/>
                      </w:rPr>
                      <w:t>PAGE</w:t>
                    </w:r>
                    <w:r w:rsidR="007B7850" w:rsidRPr="00AC0326">
                      <w:rPr>
                        <w:b/>
                        <w:color w:val="FFFFFF" w:themeColor="background1"/>
                        <w:sz w:val="18"/>
                      </w:rPr>
                      <w:t xml:space="preserve"> </w:t>
                    </w:r>
                    <w:r w:rsidR="007B7850" w:rsidRPr="00AC0326">
                      <w:rPr>
                        <w:b/>
                        <w:color w:val="FFFFFF" w:themeColor="background1"/>
                        <w:sz w:val="18"/>
                      </w:rPr>
                      <w:fldChar w:fldCharType="begin"/>
                    </w:r>
                    <w:r w:rsidR="007B7850" w:rsidRPr="00AC0326">
                      <w:rPr>
                        <w:b/>
                        <w:color w:val="FFFFFF" w:themeColor="background1"/>
                        <w:sz w:val="18"/>
                      </w:rPr>
                      <w:instrText xml:space="preserve"> PAGE   \* MERGEFORMAT </w:instrText>
                    </w:r>
                    <w:r w:rsidR="007B7850" w:rsidRPr="00AC0326">
                      <w:rPr>
                        <w:b/>
                        <w:color w:val="FFFFFF" w:themeColor="background1"/>
                        <w:sz w:val="18"/>
                      </w:rPr>
                      <w:fldChar w:fldCharType="separate"/>
                    </w:r>
                    <w:r w:rsidR="00BA6A9C">
                      <w:rPr>
                        <w:b/>
                        <w:noProof/>
                        <w:color w:val="FFFFFF" w:themeColor="background1"/>
                        <w:sz w:val="18"/>
                      </w:rPr>
                      <w:t>4</w:t>
                    </w:r>
                    <w:r w:rsidR="007B7850" w:rsidRPr="00AC0326">
                      <w:rPr>
                        <w:b/>
                        <w:noProof/>
                        <w:color w:val="FFFFFF" w:themeColor="background1"/>
                        <w:sz w:val="18"/>
                      </w:rPr>
                      <w:fldChar w:fldCharType="end"/>
                    </w:r>
                    <w:r w:rsidRPr="00AC0326">
                      <w:rPr>
                        <w:color w:val="FFFFFF" w:themeColor="background1"/>
                        <w:sz w:val="18"/>
                      </w:rPr>
                      <w:t xml:space="preserve"> | </w:t>
                    </w:r>
                    <w:r w:rsidR="002242C6" w:rsidRPr="00AC0326">
                      <w:rPr>
                        <w:color w:val="FFFFFF" w:themeColor="background1"/>
                        <w:sz w:val="18"/>
                      </w:rPr>
                      <w:t>Purple Star Designation Application</w:t>
                    </w:r>
                    <w:r w:rsidR="00954D4B" w:rsidRPr="00AC0326">
                      <w:rPr>
                        <w:color w:val="FFFFFF" w:themeColor="background1"/>
                        <w:sz w:val="18"/>
                      </w:rPr>
                      <w:t xml:space="preserve"> | </w:t>
                    </w:r>
                    <w:r w:rsidR="001C4D93">
                      <w:rPr>
                        <w:color w:val="FFFFFF" w:themeColor="background1"/>
                        <w:sz w:val="18"/>
                      </w:rPr>
                      <w:t>February 2020</w:t>
                    </w:r>
                  </w:p>
                </w:txbxContent>
              </v:textbox>
            </v:shape>
          </w:pict>
        </mc:Fallback>
      </mc:AlternateContent>
    </w:r>
    <w:r w:rsidRPr="006E5507">
      <w:rPr>
        <w:noProof/>
      </w:rPr>
      <w:drawing>
        <wp:anchor distT="0" distB="0" distL="114300" distR="114300" simplePos="0" relativeHeight="251661312" behindDoc="1" locked="0" layoutInCell="1" allowOverlap="1" wp14:anchorId="2AE9CBD2" wp14:editId="41943EE4">
          <wp:simplePos x="0" y="0"/>
          <wp:positionH relativeFrom="column">
            <wp:posOffset>-432274</wp:posOffset>
          </wp:positionH>
          <wp:positionV relativeFrom="paragraph">
            <wp:posOffset>-891540</wp:posOffset>
          </wp:positionV>
          <wp:extent cx="7729855" cy="1344323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855" cy="1344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3B36" w14:textId="77777777" w:rsidR="003A48B7" w:rsidRDefault="003A48B7">
      <w:r>
        <w:separator/>
      </w:r>
    </w:p>
  </w:footnote>
  <w:footnote w:type="continuationSeparator" w:id="0">
    <w:p w14:paraId="288B12DD" w14:textId="77777777" w:rsidR="003A48B7" w:rsidRDefault="003A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06E3" w14:textId="0ADDACC2" w:rsidR="008B3E00" w:rsidRDefault="008B3E0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393C41" wp14:editId="7017F9F4">
          <wp:simplePos x="0" y="0"/>
          <wp:positionH relativeFrom="column">
            <wp:posOffset>-457200</wp:posOffset>
          </wp:positionH>
          <wp:positionV relativeFrom="paragraph">
            <wp:posOffset>-38100</wp:posOffset>
          </wp:positionV>
          <wp:extent cx="7754620" cy="1357952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35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D4DD" w14:textId="77777777" w:rsidR="00954D4B" w:rsidRDefault="007277F7" w:rsidP="007277F7">
    <w:pPr>
      <w:pStyle w:val="Header"/>
      <w:ind w:left="-720" w:right="-720"/>
    </w:pPr>
    <w:r>
      <w:rPr>
        <w:noProof/>
      </w:rPr>
      <w:drawing>
        <wp:inline distT="0" distB="0" distL="0" distR="0" wp14:anchorId="113CD4E2" wp14:editId="113CD4E3">
          <wp:extent cx="7747000" cy="1355725"/>
          <wp:effectExtent l="25400" t="0" r="0" b="0"/>
          <wp:docPr id="21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7EB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24F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935A4F"/>
    <w:multiLevelType w:val="hybridMultilevel"/>
    <w:tmpl w:val="4490D614"/>
    <w:lvl w:ilvl="0" w:tplc="070CBF5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DB6507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F244D"/>
    <w:multiLevelType w:val="hybridMultilevel"/>
    <w:tmpl w:val="F3023764"/>
    <w:lvl w:ilvl="0" w:tplc="BF301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57367B"/>
    <w:multiLevelType w:val="hybridMultilevel"/>
    <w:tmpl w:val="9BF6BB76"/>
    <w:lvl w:ilvl="0" w:tplc="317A8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D328F"/>
    <w:multiLevelType w:val="hybridMultilevel"/>
    <w:tmpl w:val="3EB6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8B"/>
    <w:rsid w:val="000359C4"/>
    <w:rsid w:val="00065DBE"/>
    <w:rsid w:val="00080CFB"/>
    <w:rsid w:val="00092A7E"/>
    <w:rsid w:val="000C2631"/>
    <w:rsid w:val="000D4F83"/>
    <w:rsid w:val="000E4EA9"/>
    <w:rsid w:val="000E678D"/>
    <w:rsid w:val="00105F6B"/>
    <w:rsid w:val="00116B35"/>
    <w:rsid w:val="00192924"/>
    <w:rsid w:val="001957C7"/>
    <w:rsid w:val="001C4D93"/>
    <w:rsid w:val="002242C6"/>
    <w:rsid w:val="0024130F"/>
    <w:rsid w:val="00306828"/>
    <w:rsid w:val="00324D64"/>
    <w:rsid w:val="0037726D"/>
    <w:rsid w:val="00382DD1"/>
    <w:rsid w:val="003A48B7"/>
    <w:rsid w:val="003B3C37"/>
    <w:rsid w:val="003C64BE"/>
    <w:rsid w:val="003D6467"/>
    <w:rsid w:val="00426B82"/>
    <w:rsid w:val="00440DA1"/>
    <w:rsid w:val="004C6BA1"/>
    <w:rsid w:val="004D72C6"/>
    <w:rsid w:val="005029AE"/>
    <w:rsid w:val="0050794B"/>
    <w:rsid w:val="0058735D"/>
    <w:rsid w:val="005A5339"/>
    <w:rsid w:val="005C7E31"/>
    <w:rsid w:val="00600C8B"/>
    <w:rsid w:val="00620D12"/>
    <w:rsid w:val="0064440A"/>
    <w:rsid w:val="006D2DCA"/>
    <w:rsid w:val="00726D5B"/>
    <w:rsid w:val="007277F7"/>
    <w:rsid w:val="007410E2"/>
    <w:rsid w:val="00750DAB"/>
    <w:rsid w:val="00760318"/>
    <w:rsid w:val="007B7850"/>
    <w:rsid w:val="007C5C7A"/>
    <w:rsid w:val="007D30C9"/>
    <w:rsid w:val="00832B1D"/>
    <w:rsid w:val="00867CFC"/>
    <w:rsid w:val="008A6AE0"/>
    <w:rsid w:val="008B3E00"/>
    <w:rsid w:val="008D5987"/>
    <w:rsid w:val="008E638C"/>
    <w:rsid w:val="00910760"/>
    <w:rsid w:val="00954D4B"/>
    <w:rsid w:val="0096000F"/>
    <w:rsid w:val="009670A7"/>
    <w:rsid w:val="009B21E2"/>
    <w:rsid w:val="009F6E45"/>
    <w:rsid w:val="00A02186"/>
    <w:rsid w:val="00A02466"/>
    <w:rsid w:val="00AA2EB1"/>
    <w:rsid w:val="00AC0326"/>
    <w:rsid w:val="00AF6E5C"/>
    <w:rsid w:val="00B64951"/>
    <w:rsid w:val="00B67BCB"/>
    <w:rsid w:val="00BA6A9C"/>
    <w:rsid w:val="00BB07D6"/>
    <w:rsid w:val="00BE55EA"/>
    <w:rsid w:val="00C21AB3"/>
    <w:rsid w:val="00CE5F74"/>
    <w:rsid w:val="00D13A08"/>
    <w:rsid w:val="00D90658"/>
    <w:rsid w:val="00D924C4"/>
    <w:rsid w:val="00DA6524"/>
    <w:rsid w:val="00DA74E5"/>
    <w:rsid w:val="00DC3EAA"/>
    <w:rsid w:val="00DE2234"/>
    <w:rsid w:val="00EB5F17"/>
    <w:rsid w:val="00EC21CE"/>
    <w:rsid w:val="00EC5C86"/>
    <w:rsid w:val="00F801CE"/>
    <w:rsid w:val="00FA6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CD4C0"/>
  <w15:docId w15:val="{A67D617A-E9C1-41C6-B28E-313851FB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2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382D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2DD1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7B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C6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42C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242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324D6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92A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92A7E"/>
    <w:rPr>
      <w:color w:val="800080" w:themeColor="followedHyperlink"/>
      <w:u w:val="single"/>
    </w:rPr>
  </w:style>
  <w:style w:type="paragraph" w:styleId="Revision">
    <w:name w:val="Revision"/>
    <w:hidden/>
    <w:semiHidden/>
    <w:rsid w:val="00D90658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C4D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4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4D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4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4D9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fe.ode.state.oh.us/port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rpleStar@education.ohio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urpleStar@education.ohi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FA55A33159C4E96EC7CAACE7D3215" ma:contentTypeVersion="11" ma:contentTypeDescription="Create a new document." ma:contentTypeScope="" ma:versionID="d81437e206488c6f54715f1d9c13ef13">
  <xsd:schema xmlns:xsd="http://www.w3.org/2001/XMLSchema" xmlns:xs="http://www.w3.org/2001/XMLSchema" xmlns:p="http://schemas.microsoft.com/office/2006/metadata/properties" xmlns:ns3="1ad8dfff-2a48-48bd-b6f6-d2bd05f9bd5a" xmlns:ns4="dfaecb0e-f39b-4402-9a29-39fd27e44c63" targetNamespace="http://schemas.microsoft.com/office/2006/metadata/properties" ma:root="true" ma:fieldsID="670077ade8625cc4a05f62819c4d91c6" ns3:_="" ns4:_="">
    <xsd:import namespace="1ad8dfff-2a48-48bd-b6f6-d2bd05f9bd5a"/>
    <xsd:import namespace="dfaecb0e-f39b-4402-9a29-39fd27e44c6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8dfff-2a48-48bd-b6f6-d2bd05f9bd5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cb0e-f39b-4402-9a29-39fd27e4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F5E0E-A168-486D-AF22-994195957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8dfff-2a48-48bd-b6f6-d2bd05f9bd5a"/>
    <ds:schemaRef ds:uri="dfaecb0e-f39b-4402-9a29-39fd27e44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BFE59-2481-430E-BFA8-5EF83E9C1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E4C1D0-EE76-4A04-AE21-4F27A7E43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Hettel, Kimberly</cp:lastModifiedBy>
  <cp:revision>2</cp:revision>
  <cp:lastPrinted>2014-01-23T16:12:00Z</cp:lastPrinted>
  <dcterms:created xsi:type="dcterms:W3CDTF">2020-09-30T16:37:00Z</dcterms:created>
  <dcterms:modified xsi:type="dcterms:W3CDTF">2020-09-30T16:37:00Z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0x010100022FA55A33159C4E96EC7CAACE7D3215</vt:lpwstr>
  </property>
</Properties>
</file>